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CCA5" w14:textId="77777777" w:rsidR="003D16F1" w:rsidRDefault="00000000">
      <w:pPr>
        <w:pStyle w:val="Corpodetexto"/>
        <w:ind w:left="11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ED3367" wp14:editId="7ED9D546">
            <wp:extent cx="4132827" cy="290988"/>
            <wp:effectExtent l="0" t="0" r="0" b="0"/>
            <wp:docPr id="1" name="Image 1" descr="Mapa Estratégico 2023 - Secretaria da Educação do Estado de São Paul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pa Estratégico 2023 - Secretaria da Educação do Estado de São Paul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2827" cy="29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683A6" w14:textId="77777777" w:rsidR="003D16F1" w:rsidRDefault="003D16F1">
      <w:pPr>
        <w:pStyle w:val="Corpodetexto"/>
        <w:spacing w:before="186"/>
        <w:rPr>
          <w:rFonts w:ascii="Times New Roman"/>
          <w:sz w:val="24"/>
        </w:rPr>
      </w:pPr>
    </w:p>
    <w:p w14:paraId="1E254981" w14:textId="77777777" w:rsidR="003D16F1" w:rsidRDefault="00000000">
      <w:pPr>
        <w:ind w:left="8"/>
        <w:jc w:val="center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sz w:val="24"/>
        </w:rPr>
        <w:t>Unidade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Regional</w:t>
      </w:r>
      <w:r>
        <w:rPr>
          <w:rFonts w:ascii="Times New Roman"/>
          <w:b/>
          <w:i/>
          <w:spacing w:val="7"/>
          <w:sz w:val="24"/>
        </w:rPr>
        <w:t xml:space="preserve"> </w:t>
      </w:r>
      <w:r>
        <w:rPr>
          <w:rFonts w:ascii="Times New Roman"/>
          <w:b/>
          <w:i/>
          <w:sz w:val="24"/>
        </w:rPr>
        <w:t>de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>Ensino</w:t>
      </w:r>
      <w:r>
        <w:rPr>
          <w:rFonts w:ascii="Times New Roman"/>
          <w:b/>
          <w:i/>
          <w:spacing w:val="-1"/>
          <w:sz w:val="24"/>
        </w:rPr>
        <w:t xml:space="preserve"> </w:t>
      </w:r>
      <w:r>
        <w:rPr>
          <w:rFonts w:ascii="Times New Roman"/>
          <w:b/>
          <w:i/>
          <w:sz w:val="24"/>
        </w:rPr>
        <w:t xml:space="preserve">de </w:t>
      </w:r>
      <w:r>
        <w:rPr>
          <w:rFonts w:ascii="Times New Roman"/>
          <w:b/>
          <w:i/>
          <w:spacing w:val="-2"/>
          <w:sz w:val="24"/>
        </w:rPr>
        <w:t>Osasco</w:t>
      </w:r>
    </w:p>
    <w:p w14:paraId="1781974F" w14:textId="77777777" w:rsidR="003D16F1" w:rsidRDefault="003D16F1">
      <w:pPr>
        <w:pStyle w:val="Corpodetexto"/>
        <w:spacing w:before="1"/>
        <w:rPr>
          <w:rFonts w:ascii="Times New Roman"/>
          <w:b/>
          <w:i/>
          <w:sz w:val="24"/>
        </w:rPr>
      </w:pPr>
    </w:p>
    <w:p w14:paraId="61966313" w14:textId="77777777" w:rsidR="003D16F1" w:rsidRDefault="00000000">
      <w:pPr>
        <w:ind w:left="1432"/>
        <w:rPr>
          <w:rFonts w:ascii="Times New Roman"/>
          <w:b/>
          <w:i/>
          <w:sz w:val="24"/>
        </w:rPr>
      </w:pPr>
      <w:r>
        <w:rPr>
          <w:rFonts w:ascii="Times New Roman"/>
          <w:b/>
          <w:i/>
          <w:noProof/>
          <w:sz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D7DCFD" wp14:editId="45458172">
                <wp:simplePos x="0" y="0"/>
                <wp:positionH relativeFrom="page">
                  <wp:posOffset>1068069</wp:posOffset>
                </wp:positionH>
                <wp:positionV relativeFrom="paragraph">
                  <wp:posOffset>180384</wp:posOffset>
                </wp:positionV>
                <wp:extent cx="543877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87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775" h="7620">
                              <a:moveTo>
                                <a:pt x="5438521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438521" y="7620"/>
                              </a:lnTo>
                              <a:lnTo>
                                <a:pt x="54385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64BF0" id="Graphic 2" o:spid="_x0000_s1026" style="position:absolute;margin-left:84.1pt;margin-top:14.2pt;width:428.2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87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" path="m5438521,l,,,7620r5438521,l54385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i/>
          <w:spacing w:val="-2"/>
          <w:sz w:val="24"/>
        </w:rPr>
        <w:t>E.E.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PEI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PROFESSORA</w:t>
      </w:r>
      <w:r>
        <w:rPr>
          <w:rFonts w:ascii="Times New Roman"/>
          <w:b/>
          <w:i/>
          <w:spacing w:val="10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FRANCISCA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LISBOA</w:t>
      </w:r>
      <w:r>
        <w:rPr>
          <w:rFonts w:ascii="Times New Roman"/>
          <w:b/>
          <w:i/>
          <w:spacing w:val="-11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PERALTA</w:t>
      </w:r>
    </w:p>
    <w:p w14:paraId="6163C4A4" w14:textId="77777777" w:rsidR="003D16F1" w:rsidRDefault="00000000">
      <w:pPr>
        <w:spacing w:before="5"/>
        <w:ind w:left="482" w:right="469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Av.</w:t>
      </w:r>
      <w:r>
        <w:rPr>
          <w:rFonts w:ascii="Times New Roman" w:hAnsi="Times New Roman"/>
          <w:i/>
          <w:spacing w:val="2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Professor</w:t>
      </w:r>
      <w:r>
        <w:rPr>
          <w:rFonts w:ascii="Times New Roman" w:hAnsi="Times New Roman"/>
          <w:i/>
          <w:spacing w:val="2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Lourenço</w:t>
      </w:r>
      <w:r>
        <w:rPr>
          <w:rFonts w:ascii="Times New Roman" w:hAnsi="Times New Roman"/>
          <w:i/>
          <w:spacing w:val="2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Filho, 560</w:t>
      </w:r>
      <w:r>
        <w:rPr>
          <w:rFonts w:ascii="Times New Roman" w:hAnsi="Times New Roman"/>
          <w:i/>
          <w:spacing w:val="3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2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Jardim Elvira</w:t>
      </w:r>
      <w:r>
        <w:rPr>
          <w:rFonts w:ascii="Times New Roman" w:hAnsi="Times New Roman"/>
          <w:i/>
          <w:spacing w:val="2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–</w:t>
      </w:r>
      <w:r>
        <w:rPr>
          <w:rFonts w:ascii="Times New Roman" w:hAnsi="Times New Roman"/>
          <w:i/>
          <w:spacing w:val="2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Osasco</w:t>
      </w:r>
      <w:r>
        <w:rPr>
          <w:rFonts w:ascii="Times New Roman" w:hAnsi="Times New Roman"/>
          <w:i/>
          <w:spacing w:val="2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pacing w:val="2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 xml:space="preserve">SP. Tel. 3686-3167/3686-1671 E-mail: </w:t>
      </w:r>
      <w:hyperlink r:id="rId6">
        <w:r>
          <w:rPr>
            <w:rFonts w:ascii="Times New Roman" w:hAnsi="Times New Roman"/>
            <w:i/>
            <w:color w:val="0462C1"/>
            <w:sz w:val="20"/>
            <w:u w:val="single" w:color="0462C1"/>
          </w:rPr>
          <w:t>e010790a@educacao.sp.gov.b</w:t>
        </w:r>
      </w:hyperlink>
      <w:r>
        <w:rPr>
          <w:rFonts w:ascii="Times New Roman" w:hAnsi="Times New Roman"/>
          <w:i/>
          <w:color w:val="0462C1"/>
          <w:sz w:val="20"/>
          <w:u w:val="single" w:color="0462C1"/>
        </w:rPr>
        <w:t>r</w:t>
      </w:r>
    </w:p>
    <w:p w14:paraId="4B7BA144" w14:textId="77777777" w:rsidR="003D16F1" w:rsidRDefault="003D16F1">
      <w:pPr>
        <w:pStyle w:val="Corpodetexto"/>
        <w:spacing w:before="6"/>
        <w:rPr>
          <w:rFonts w:ascii="Times New Roman"/>
          <w:i/>
          <w:sz w:val="24"/>
        </w:rPr>
      </w:pPr>
    </w:p>
    <w:p w14:paraId="60E697CD" w14:textId="77777777" w:rsidR="003D16F1" w:rsidRDefault="00000000">
      <w:pPr>
        <w:pStyle w:val="Ttulo"/>
      </w:pPr>
      <w:r>
        <w:t>EDITAL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ABERTURA</w:t>
      </w:r>
      <w:r>
        <w:rPr>
          <w:spacing w:val="-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INSCRIÇÕES</w:t>
      </w:r>
      <w:r>
        <w:rPr>
          <w:spacing w:val="-15"/>
        </w:rPr>
        <w:t xml:space="preserve"> </w:t>
      </w:r>
      <w:r>
        <w:t>PARA</w:t>
      </w:r>
      <w:r>
        <w:rPr>
          <w:spacing w:val="-17"/>
        </w:rPr>
        <w:t xml:space="preserve"> </w:t>
      </w:r>
      <w:r>
        <w:t>AGENTE</w:t>
      </w:r>
      <w:r>
        <w:rPr>
          <w:spacing w:val="-15"/>
        </w:rPr>
        <w:t xml:space="preserve"> </w:t>
      </w:r>
      <w:r>
        <w:t>DE ORGANIZAÇÃO ESCOLAR</w:t>
      </w:r>
    </w:p>
    <w:p w14:paraId="095A751C" w14:textId="77777777" w:rsidR="003D16F1" w:rsidRDefault="00000000">
      <w:pPr>
        <w:pStyle w:val="Corpodetexto"/>
        <w:spacing w:before="221" w:line="314" w:lineRule="auto"/>
        <w:ind w:left="146" w:right="133"/>
        <w:jc w:val="both"/>
      </w:pPr>
      <w:r>
        <w:t>A Direção da Escola Estadual Professora Francisca Lisboa Peralta, localizada no</w:t>
      </w:r>
      <w:r>
        <w:rPr>
          <w:spacing w:val="40"/>
        </w:rPr>
        <w:t xml:space="preserve"> </w:t>
      </w:r>
      <w:r>
        <w:t>município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Osasco,</w:t>
      </w:r>
      <w:r>
        <w:rPr>
          <w:spacing w:val="40"/>
        </w:rPr>
        <w:t xml:space="preserve"> </w:t>
      </w:r>
      <w:r>
        <w:t>jurisdicionada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Unidade</w:t>
      </w:r>
      <w:r>
        <w:rPr>
          <w:spacing w:val="40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Ensino</w:t>
      </w:r>
      <w:r>
        <w:rPr>
          <w:spacing w:val="40"/>
        </w:rPr>
        <w:t xml:space="preserve"> </w:t>
      </w:r>
      <w:r>
        <w:t>Osasco,</w:t>
      </w:r>
      <w:r>
        <w:rPr>
          <w:spacing w:val="40"/>
        </w:rPr>
        <w:t xml:space="preserve"> </w:t>
      </w:r>
      <w:r>
        <w:t>torna público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Seletivo</w:t>
      </w:r>
      <w:r>
        <w:rPr>
          <w:spacing w:val="40"/>
        </w:rPr>
        <w:t xml:space="preserve"> </w:t>
      </w:r>
      <w:r>
        <w:t>Simplificado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seleção</w:t>
      </w:r>
      <w:r>
        <w:rPr>
          <w:spacing w:val="40"/>
        </w:rPr>
        <w:t xml:space="preserve"> </w:t>
      </w:r>
      <w:r>
        <w:t>de Agente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Organização Escolar (AOE),</w:t>
      </w:r>
      <w:r>
        <w:rPr>
          <w:spacing w:val="40"/>
        </w:rPr>
        <w:t xml:space="preserve"> </w:t>
      </w:r>
      <w:r>
        <w:t>com supervisão</w:t>
      </w:r>
      <w:r>
        <w:rPr>
          <w:spacing w:val="40"/>
        </w:rPr>
        <w:t xml:space="preserve"> </w:t>
      </w:r>
      <w:r>
        <w:t>e acompanhamento</w:t>
      </w:r>
      <w:r>
        <w:rPr>
          <w:spacing w:val="40"/>
        </w:rPr>
        <w:t xml:space="preserve"> </w:t>
      </w:r>
      <w:r>
        <w:t>da Comissão Especial</w:t>
      </w:r>
      <w:r>
        <w:rPr>
          <w:spacing w:val="40"/>
        </w:rPr>
        <w:t xml:space="preserve"> </w:t>
      </w:r>
      <w:r>
        <w:t>de Contratação por Tempo Determinado (CECTD) desta URE, conforme as condições estabelecidas neste edital.</w:t>
      </w:r>
    </w:p>
    <w:p w14:paraId="6E4B5A48" w14:textId="77777777" w:rsidR="003D16F1" w:rsidRDefault="003D16F1">
      <w:pPr>
        <w:pStyle w:val="Corpodetexto"/>
        <w:spacing w:before="22"/>
      </w:pPr>
    </w:p>
    <w:p w14:paraId="5BD37550" w14:textId="77777777" w:rsidR="003D16F1" w:rsidRDefault="00000000">
      <w:pPr>
        <w:pStyle w:val="Ttulo1"/>
        <w:numPr>
          <w:ilvl w:val="0"/>
          <w:numId w:val="5"/>
        </w:numPr>
        <w:tabs>
          <w:tab w:val="left" w:pos="265"/>
        </w:tabs>
        <w:ind w:left="265" w:hanging="119"/>
        <w:jc w:val="both"/>
      </w:pPr>
      <w:r>
        <w:t>–</w:t>
      </w:r>
      <w:r>
        <w:rPr>
          <w:spacing w:val="12"/>
        </w:rPr>
        <w:t xml:space="preserve"> </w:t>
      </w:r>
      <w:r>
        <w:t>DISPOSIÇÕES</w:t>
      </w:r>
      <w:r>
        <w:rPr>
          <w:spacing w:val="55"/>
        </w:rPr>
        <w:t xml:space="preserve"> </w:t>
      </w:r>
      <w:r>
        <w:rPr>
          <w:spacing w:val="-2"/>
        </w:rPr>
        <w:t>INICIAIS</w:t>
      </w:r>
    </w:p>
    <w:p w14:paraId="5A487353" w14:textId="77777777" w:rsidR="003D16F1" w:rsidRDefault="003D16F1">
      <w:pPr>
        <w:pStyle w:val="Corpodetexto"/>
        <w:spacing w:before="93"/>
        <w:rPr>
          <w:rFonts w:ascii="Arial"/>
          <w:b/>
        </w:rPr>
      </w:pPr>
    </w:p>
    <w:p w14:paraId="287D1B42" w14:textId="77777777" w:rsidR="003D16F1" w:rsidRDefault="00000000">
      <w:pPr>
        <w:pStyle w:val="Corpodetexto"/>
        <w:spacing w:line="314" w:lineRule="auto"/>
        <w:ind w:left="146" w:right="138"/>
        <w:jc w:val="both"/>
      </w:pPr>
      <w:r>
        <w:t>O presente processo seletivo destina-se à contratação temporária de servidores para exercerem a função de</w:t>
      </w:r>
      <w:r>
        <w:rPr>
          <w:spacing w:val="-1"/>
        </w:rPr>
        <w:t xml:space="preserve"> </w:t>
      </w:r>
      <w:r>
        <w:t>Agente de Organização Escolar, integrante do Quadro de Apoio Escolar (QAE) da Secretaria da Educação do Estado de São Paulo, por tempo</w:t>
      </w:r>
      <w:r>
        <w:rPr>
          <w:spacing w:val="40"/>
        </w:rPr>
        <w:t xml:space="preserve"> </w:t>
      </w:r>
      <w:r>
        <w:t>determinado e sem vínculo estável, para atuação nesta unidade escolar, bem como à formação de cadastro reserva.</w:t>
      </w:r>
    </w:p>
    <w:p w14:paraId="628B803A" w14:textId="77777777" w:rsidR="003D16F1" w:rsidRDefault="00000000">
      <w:pPr>
        <w:pStyle w:val="Corpodetexto"/>
        <w:spacing w:before="208" w:line="321" w:lineRule="auto"/>
        <w:ind w:left="146" w:right="143"/>
        <w:jc w:val="both"/>
      </w:pPr>
      <w:r>
        <w:t>As normas referentes à vigência e ao interstício da contratação deverão estar em conformidade com a legislação vigente.</w:t>
      </w:r>
    </w:p>
    <w:p w14:paraId="1CC31554" w14:textId="77777777" w:rsidR="003D16F1" w:rsidRDefault="00000000">
      <w:pPr>
        <w:pStyle w:val="Corpodetexto"/>
        <w:spacing w:before="194" w:line="314" w:lineRule="auto"/>
        <w:ind w:left="146" w:right="135"/>
        <w:jc w:val="both"/>
      </w:pPr>
      <w:r>
        <w:t>Os servidores</w:t>
      </w:r>
      <w:r>
        <w:rPr>
          <w:spacing w:val="40"/>
        </w:rPr>
        <w:t xml:space="preserve"> </w:t>
      </w:r>
      <w:r>
        <w:t>serão contratados</w:t>
      </w:r>
      <w:r>
        <w:rPr>
          <w:spacing w:val="40"/>
        </w:rPr>
        <w:t xml:space="preserve"> </w:t>
      </w:r>
      <w:r>
        <w:t>nos termos da Lei Complementar</w:t>
      </w:r>
      <w:r>
        <w:rPr>
          <w:spacing w:val="40"/>
        </w:rPr>
        <w:t xml:space="preserve"> </w:t>
      </w:r>
      <w:r>
        <w:t>Estadual</w:t>
      </w:r>
      <w:r>
        <w:rPr>
          <w:spacing w:val="40"/>
        </w:rPr>
        <w:t xml:space="preserve"> </w:t>
      </w:r>
      <w:r>
        <w:t>nº 1.093/2009, regulada pelo Decreto Estadual nº 54.682/2009, e vinculados ao Regime</w:t>
      </w:r>
      <w:r>
        <w:rPr>
          <w:spacing w:val="40"/>
        </w:rPr>
        <w:t xml:space="preserve"> </w:t>
      </w:r>
      <w:r>
        <w:t>Geral de Previdência Social (RGPS), como contribuintes do INSS, conforme a Lei Complementar Estadual nº 1.010/2007.</w:t>
      </w:r>
    </w:p>
    <w:p w14:paraId="0315EC58" w14:textId="77777777" w:rsidR="003D16F1" w:rsidRDefault="00000000">
      <w:pPr>
        <w:pStyle w:val="Corpodetexto"/>
        <w:spacing w:before="211" w:line="316" w:lineRule="auto"/>
        <w:ind w:left="146" w:right="140"/>
        <w:jc w:val="both"/>
      </w:pPr>
      <w:r>
        <w:t>A seleção será realizada mediante análise documental e entrevista, observando competências e habilidades, nos termos da Resolução SE nº</w:t>
      </w:r>
      <w:r>
        <w:rPr>
          <w:spacing w:val="-7"/>
        </w:rPr>
        <w:t xml:space="preserve"> </w:t>
      </w:r>
      <w:r>
        <w:t>52, de 09/08/2011, alterada pela</w:t>
      </w:r>
      <w:r>
        <w:rPr>
          <w:spacing w:val="40"/>
        </w:rPr>
        <w:t xml:space="preserve"> </w:t>
      </w:r>
      <w:r>
        <w:t>Resolução</w:t>
      </w:r>
      <w:r>
        <w:rPr>
          <w:spacing w:val="40"/>
        </w:rPr>
        <w:t xml:space="preserve"> </w:t>
      </w:r>
      <w:r>
        <w:t>SEDUC</w:t>
      </w:r>
      <w:r>
        <w:rPr>
          <w:spacing w:val="40"/>
        </w:rPr>
        <w:t xml:space="preserve"> </w:t>
      </w:r>
      <w:r>
        <w:t>nº</w:t>
      </w:r>
      <w:r>
        <w:rPr>
          <w:spacing w:val="33"/>
        </w:rPr>
        <w:t xml:space="preserve"> </w:t>
      </w:r>
      <w:r>
        <w:t>99, de</w:t>
      </w:r>
      <w:r>
        <w:rPr>
          <w:spacing w:val="40"/>
        </w:rPr>
        <w:t xml:space="preserve"> </w:t>
      </w:r>
      <w:r>
        <w:t>12/11/2024,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havendo</w:t>
      </w:r>
      <w:r>
        <w:rPr>
          <w:spacing w:val="40"/>
        </w:rPr>
        <w:t xml:space="preserve"> </w:t>
      </w:r>
      <w:r>
        <w:t>prova</w:t>
      </w:r>
      <w:r>
        <w:rPr>
          <w:spacing w:val="40"/>
        </w:rPr>
        <w:t xml:space="preserve"> </w:t>
      </w:r>
      <w:r>
        <w:t>escrita.</w:t>
      </w:r>
    </w:p>
    <w:p w14:paraId="7B18A19D" w14:textId="77777777" w:rsidR="003D16F1" w:rsidRDefault="003D16F1">
      <w:pPr>
        <w:pStyle w:val="Corpodetexto"/>
        <w:spacing w:before="75"/>
      </w:pPr>
    </w:p>
    <w:p w14:paraId="7AFD0656" w14:textId="6AB747AD" w:rsidR="003D16F1" w:rsidRDefault="00000000">
      <w:pPr>
        <w:pStyle w:val="Corpodetexto"/>
        <w:spacing w:line="314" w:lineRule="auto"/>
        <w:ind w:left="146" w:right="143"/>
        <w:jc w:val="both"/>
      </w:pPr>
      <w:r>
        <w:t>A seleção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função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trata</w:t>
      </w:r>
      <w:r>
        <w:rPr>
          <w:spacing w:val="25"/>
        </w:rPr>
        <w:t xml:space="preserve"> </w:t>
      </w:r>
      <w:r>
        <w:t>este</w:t>
      </w:r>
      <w:r>
        <w:rPr>
          <w:spacing w:val="25"/>
        </w:rPr>
        <w:t xml:space="preserve"> </w:t>
      </w:r>
      <w:r>
        <w:t>edital</w:t>
      </w:r>
      <w:r>
        <w:rPr>
          <w:spacing w:val="25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efetuada</w:t>
      </w:r>
      <w:r>
        <w:rPr>
          <w:spacing w:val="38"/>
        </w:rPr>
        <w:t xml:space="preserve"> </w:t>
      </w:r>
      <w:r>
        <w:t>com</w:t>
      </w:r>
      <w:r>
        <w:rPr>
          <w:spacing w:val="25"/>
        </w:rPr>
        <w:t xml:space="preserve"> </w:t>
      </w:r>
      <w:r>
        <w:t>base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efetivação da inscrição realizada no Banco de Talentos, regulamentada pelo Edital publicado em Diário</w:t>
      </w:r>
      <w:r>
        <w:rPr>
          <w:spacing w:val="40"/>
        </w:rPr>
        <w:t xml:space="preserve"> </w:t>
      </w:r>
      <w:r>
        <w:t>Oficial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26/12/2025</w:t>
      </w:r>
      <w:r w:rsidR="00D34E7D">
        <w:t xml:space="preserve"> e 09/03/2026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caráter</w:t>
      </w:r>
      <w:r>
        <w:rPr>
          <w:spacing w:val="40"/>
        </w:rPr>
        <w:t xml:space="preserve"> </w:t>
      </w:r>
      <w:r>
        <w:t>eliminatório,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etapa</w:t>
      </w:r>
      <w:r>
        <w:rPr>
          <w:spacing w:val="40"/>
        </w:rPr>
        <w:t xml:space="preserve"> </w:t>
      </w:r>
      <w:r>
        <w:t>de entrevistas,</w:t>
      </w:r>
      <w:r>
        <w:rPr>
          <w:spacing w:val="40"/>
        </w:rPr>
        <w:t xml:space="preserve"> </w:t>
      </w:r>
      <w:r>
        <w:t>de caráter classificatório</w:t>
      </w:r>
      <w:r>
        <w:rPr>
          <w:spacing w:val="40"/>
        </w:rPr>
        <w:t xml:space="preserve"> </w:t>
      </w:r>
      <w:r>
        <w:t>e eliminatório.</w:t>
      </w:r>
    </w:p>
    <w:p w14:paraId="57E8FD36" w14:textId="77777777" w:rsidR="003D16F1" w:rsidRDefault="003D16F1">
      <w:pPr>
        <w:pStyle w:val="Corpodetexto"/>
        <w:spacing w:before="66"/>
      </w:pPr>
    </w:p>
    <w:p w14:paraId="2046F715" w14:textId="77777777" w:rsidR="003D16F1" w:rsidRDefault="00000000">
      <w:pPr>
        <w:pStyle w:val="Corpodetexto"/>
        <w:spacing w:before="1" w:line="321" w:lineRule="auto"/>
        <w:ind w:left="146" w:right="142"/>
        <w:jc w:val="both"/>
      </w:pPr>
      <w:r>
        <w:t>Todos os candidatos que preencherem os requisitos previstos neste edital serão classificados</w:t>
      </w:r>
      <w:r>
        <w:rPr>
          <w:spacing w:val="40"/>
        </w:rPr>
        <w:t xml:space="preserve"> </w:t>
      </w:r>
      <w:r>
        <w:t>conforme os critérios estabelecidos.</w:t>
      </w:r>
    </w:p>
    <w:p w14:paraId="5D819AC6" w14:textId="77777777" w:rsidR="003D16F1" w:rsidRDefault="00000000">
      <w:pPr>
        <w:pStyle w:val="Corpodetexto"/>
        <w:spacing w:line="316" w:lineRule="auto"/>
        <w:ind w:left="146" w:right="136"/>
        <w:jc w:val="both"/>
      </w:pPr>
      <w:r>
        <w:t>Do total de vagas do Processo Seletivo Simplificado, ficarão reservadas 5% (cinco por cento), para candidatos portadores de deficiência, nos termos da Lei Complementar</w:t>
      </w:r>
      <w:r>
        <w:rPr>
          <w:spacing w:val="40"/>
        </w:rPr>
        <w:t xml:space="preserve"> </w:t>
      </w:r>
      <w:r>
        <w:t>nº 683,</w:t>
      </w:r>
      <w:r>
        <w:rPr>
          <w:spacing w:val="6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18</w:t>
      </w:r>
      <w:r>
        <w:rPr>
          <w:spacing w:val="4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setembro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1992,</w:t>
      </w:r>
      <w:r>
        <w:rPr>
          <w:spacing w:val="40"/>
        </w:rPr>
        <w:t xml:space="preserve"> </w:t>
      </w:r>
      <w:r>
        <w:t>alterada</w:t>
      </w:r>
      <w:r>
        <w:rPr>
          <w:spacing w:val="74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Lei</w:t>
      </w:r>
      <w:r>
        <w:rPr>
          <w:spacing w:val="60"/>
        </w:rPr>
        <w:t xml:space="preserve"> </w:t>
      </w:r>
      <w:r>
        <w:t>Complementar</w:t>
      </w:r>
      <w:r>
        <w:rPr>
          <w:spacing w:val="74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t>932,</w:t>
      </w:r>
      <w:r>
        <w:rPr>
          <w:spacing w:val="4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de</w:t>
      </w:r>
    </w:p>
    <w:p w14:paraId="501B75F8" w14:textId="77777777" w:rsidR="003D16F1" w:rsidRDefault="00000000">
      <w:pPr>
        <w:pStyle w:val="Corpodetexto"/>
        <w:spacing w:line="234" w:lineRule="exact"/>
        <w:ind w:left="146"/>
        <w:jc w:val="both"/>
      </w:pPr>
      <w:r>
        <w:t>novembro</w:t>
      </w:r>
      <w:r>
        <w:rPr>
          <w:spacing w:val="3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2"/>
        </w:rPr>
        <w:t>2002.</w:t>
      </w:r>
    </w:p>
    <w:p w14:paraId="48899558" w14:textId="77777777" w:rsidR="003D16F1" w:rsidRDefault="003D16F1">
      <w:pPr>
        <w:pStyle w:val="Corpodetexto"/>
        <w:spacing w:line="234" w:lineRule="exact"/>
        <w:jc w:val="both"/>
        <w:sectPr w:rsidR="003D16F1">
          <w:type w:val="continuous"/>
          <w:pgSz w:w="11910" w:h="16840"/>
          <w:pgMar w:top="1000" w:right="1559" w:bottom="280" w:left="1559" w:header="720" w:footer="720" w:gutter="0"/>
          <w:cols w:space="720"/>
        </w:sectPr>
      </w:pPr>
    </w:p>
    <w:p w14:paraId="61331A2C" w14:textId="77777777" w:rsidR="003D16F1" w:rsidRDefault="00000000">
      <w:pPr>
        <w:pStyle w:val="Ttulo1"/>
        <w:numPr>
          <w:ilvl w:val="0"/>
          <w:numId w:val="5"/>
        </w:numPr>
        <w:tabs>
          <w:tab w:val="left" w:pos="324"/>
        </w:tabs>
        <w:spacing w:before="87"/>
        <w:ind w:left="324" w:hanging="178"/>
      </w:pPr>
      <w:r>
        <w:lastRenderedPageBreak/>
        <w:t>–</w:t>
      </w:r>
      <w:r>
        <w:rPr>
          <w:spacing w:val="19"/>
        </w:rPr>
        <w:t xml:space="preserve"> </w:t>
      </w:r>
      <w:r>
        <w:t>DAS</w:t>
      </w:r>
      <w:r>
        <w:rPr>
          <w:spacing w:val="6"/>
        </w:rPr>
        <w:t xml:space="preserve"> </w:t>
      </w:r>
      <w:r>
        <w:rPr>
          <w:spacing w:val="-2"/>
        </w:rPr>
        <w:t>VAGAS</w:t>
      </w:r>
    </w:p>
    <w:p w14:paraId="007FF596" w14:textId="77777777" w:rsidR="003D16F1" w:rsidRDefault="003D16F1">
      <w:pPr>
        <w:pStyle w:val="Corpodetexto"/>
        <w:spacing w:before="82"/>
        <w:rPr>
          <w:rFonts w:ascii="Arial"/>
          <w:b/>
        </w:rPr>
      </w:pPr>
    </w:p>
    <w:p w14:paraId="47FD28AC" w14:textId="2EE69196" w:rsidR="003D16F1" w:rsidRDefault="00000000">
      <w:pPr>
        <w:pStyle w:val="Corpodetexto"/>
        <w:spacing w:line="261" w:lineRule="auto"/>
        <w:ind w:left="146" w:right="136"/>
        <w:jc w:val="both"/>
      </w:pPr>
      <w:r>
        <w:t>A</w:t>
      </w:r>
      <w:r>
        <w:rPr>
          <w:spacing w:val="40"/>
        </w:rPr>
        <w:t xml:space="preserve"> </w:t>
      </w:r>
      <w:r>
        <w:t>Escola</w:t>
      </w:r>
      <w:r>
        <w:rPr>
          <w:spacing w:val="40"/>
        </w:rPr>
        <w:t xml:space="preserve"> </w:t>
      </w:r>
      <w:r>
        <w:t>Estadual</w:t>
      </w:r>
      <w:r>
        <w:rPr>
          <w:spacing w:val="40"/>
        </w:rPr>
        <w:t xml:space="preserve"> </w:t>
      </w:r>
      <w:r>
        <w:t>Professora</w:t>
      </w:r>
      <w:r>
        <w:rPr>
          <w:spacing w:val="40"/>
        </w:rPr>
        <w:t xml:space="preserve"> </w:t>
      </w:r>
      <w:r>
        <w:t>Francisca</w:t>
      </w:r>
      <w:r>
        <w:rPr>
          <w:spacing w:val="40"/>
        </w:rPr>
        <w:t xml:space="preserve"> </w:t>
      </w:r>
      <w:r>
        <w:t>Lisboa</w:t>
      </w:r>
      <w:r>
        <w:rPr>
          <w:spacing w:val="40"/>
        </w:rPr>
        <w:t xml:space="preserve"> </w:t>
      </w:r>
      <w:r>
        <w:t>Peralta,</w:t>
      </w:r>
      <w:r>
        <w:rPr>
          <w:spacing w:val="40"/>
        </w:rPr>
        <w:t xml:space="preserve"> </w:t>
      </w:r>
      <w:r>
        <w:t>disponibiliza</w:t>
      </w:r>
      <w:r>
        <w:rPr>
          <w:spacing w:val="40"/>
        </w:rPr>
        <w:t xml:space="preserve"> </w:t>
      </w:r>
      <w:r>
        <w:t>através</w:t>
      </w:r>
      <w:r>
        <w:rPr>
          <w:spacing w:val="40"/>
        </w:rPr>
        <w:t xml:space="preserve"> </w:t>
      </w:r>
      <w:r>
        <w:t>deste edital um total de 0</w:t>
      </w:r>
      <w:r w:rsidR="00D34E7D">
        <w:t>1</w:t>
      </w:r>
      <w:r>
        <w:t xml:space="preserve"> (</w:t>
      </w:r>
      <w:r w:rsidR="00D34E7D">
        <w:t>uma</w:t>
      </w:r>
      <w:r>
        <w:t>) vaga para contratação</w:t>
      </w:r>
      <w:r>
        <w:rPr>
          <w:spacing w:val="3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Agente de Organização</w:t>
      </w:r>
      <w:r>
        <w:rPr>
          <w:spacing w:val="30"/>
        </w:rPr>
        <w:t xml:space="preserve"> </w:t>
      </w:r>
      <w:r>
        <w:t>Escolar.</w:t>
      </w:r>
    </w:p>
    <w:p w14:paraId="560E3CA1" w14:textId="77777777" w:rsidR="003D16F1" w:rsidRDefault="003D16F1">
      <w:pPr>
        <w:pStyle w:val="Corpodetexto"/>
        <w:spacing w:before="12"/>
      </w:pPr>
    </w:p>
    <w:p w14:paraId="7B38D23D" w14:textId="77777777" w:rsidR="003D16F1" w:rsidRDefault="00000000">
      <w:pPr>
        <w:pStyle w:val="Ttulo1"/>
        <w:numPr>
          <w:ilvl w:val="0"/>
          <w:numId w:val="5"/>
        </w:numPr>
        <w:tabs>
          <w:tab w:val="left" w:pos="383"/>
        </w:tabs>
        <w:ind w:left="383" w:hanging="237"/>
      </w:pPr>
      <w:r>
        <w:t>–</w:t>
      </w:r>
      <w:r>
        <w:rPr>
          <w:spacing w:val="26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PRÉ-REQUISITOS</w:t>
      </w:r>
      <w:r>
        <w:rPr>
          <w:spacing w:val="5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ASSUNÇÃO</w:t>
      </w:r>
      <w:r>
        <w:rPr>
          <w:spacing w:val="40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rPr>
          <w:spacing w:val="-2"/>
        </w:rPr>
        <w:t>FUNÇÃO</w:t>
      </w:r>
    </w:p>
    <w:p w14:paraId="4DE661A0" w14:textId="77777777" w:rsidR="003D16F1" w:rsidRDefault="003D16F1">
      <w:pPr>
        <w:pStyle w:val="Corpodetexto"/>
        <w:spacing w:before="82"/>
        <w:rPr>
          <w:rFonts w:ascii="Arial"/>
          <w:b/>
        </w:rPr>
      </w:pPr>
    </w:p>
    <w:p w14:paraId="1A3C0D85" w14:textId="77777777" w:rsidR="003D16F1" w:rsidRDefault="00000000">
      <w:pPr>
        <w:pStyle w:val="Corpodetexto"/>
        <w:spacing w:line="321" w:lineRule="auto"/>
        <w:ind w:left="146" w:right="142"/>
        <w:jc w:val="both"/>
      </w:pPr>
      <w:r>
        <w:t xml:space="preserve">O candidato declara, sob as penas da lei, que atenderá às seguintes exigências na </w:t>
      </w:r>
      <w:r>
        <w:rPr>
          <w:spacing w:val="-2"/>
        </w:rPr>
        <w:t>contratação:</w:t>
      </w:r>
    </w:p>
    <w:p w14:paraId="0CDF6B5B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421"/>
        </w:tabs>
        <w:spacing w:before="205" w:line="309" w:lineRule="auto"/>
        <w:ind w:left="146" w:right="142" w:firstLine="0"/>
        <w:jc w:val="both"/>
        <w:rPr>
          <w:sz w:val="21"/>
        </w:rPr>
      </w:pPr>
      <w:r>
        <w:rPr>
          <w:sz w:val="21"/>
        </w:rPr>
        <w:t xml:space="preserve">ser brasileiro nato ou naturalizado, ou, no caso de nacionalidade portuguesa, estar amparado pelo Estatuto da Igualdade, nos termos do artigo 12, § 1º, da Constituição </w:t>
      </w:r>
      <w:r>
        <w:rPr>
          <w:spacing w:val="-2"/>
          <w:sz w:val="21"/>
        </w:rPr>
        <w:t>Federal;</w:t>
      </w:r>
    </w:p>
    <w:p w14:paraId="722632D6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97"/>
        </w:tabs>
        <w:spacing w:before="219"/>
        <w:ind w:left="397" w:hanging="251"/>
        <w:rPr>
          <w:sz w:val="21"/>
        </w:rPr>
      </w:pPr>
      <w:r>
        <w:rPr>
          <w:sz w:val="21"/>
        </w:rPr>
        <w:t>ter</w:t>
      </w:r>
      <w:r>
        <w:rPr>
          <w:spacing w:val="20"/>
          <w:sz w:val="21"/>
        </w:rPr>
        <w:t xml:space="preserve"> </w:t>
      </w:r>
      <w:r>
        <w:rPr>
          <w:sz w:val="21"/>
        </w:rPr>
        <w:t>idade</w:t>
      </w:r>
      <w:r>
        <w:rPr>
          <w:spacing w:val="21"/>
          <w:sz w:val="21"/>
        </w:rPr>
        <w:t xml:space="preserve"> </w:t>
      </w:r>
      <w:r>
        <w:rPr>
          <w:sz w:val="21"/>
        </w:rPr>
        <w:t>mínima</w:t>
      </w:r>
      <w:r>
        <w:rPr>
          <w:spacing w:val="21"/>
          <w:sz w:val="21"/>
        </w:rPr>
        <w:t xml:space="preserve"> </w:t>
      </w:r>
      <w:r>
        <w:rPr>
          <w:sz w:val="21"/>
        </w:rPr>
        <w:t>de</w:t>
      </w:r>
      <w:r>
        <w:rPr>
          <w:spacing w:val="7"/>
          <w:sz w:val="21"/>
        </w:rPr>
        <w:t xml:space="preserve"> </w:t>
      </w:r>
      <w:r>
        <w:rPr>
          <w:sz w:val="21"/>
        </w:rPr>
        <w:t>18</w:t>
      </w:r>
      <w:r>
        <w:rPr>
          <w:spacing w:val="20"/>
          <w:sz w:val="21"/>
        </w:rPr>
        <w:t xml:space="preserve"> </w:t>
      </w:r>
      <w:r>
        <w:rPr>
          <w:sz w:val="21"/>
        </w:rPr>
        <w:t>(dezoito)</w:t>
      </w:r>
      <w:r>
        <w:rPr>
          <w:spacing w:val="21"/>
          <w:sz w:val="21"/>
        </w:rPr>
        <w:t xml:space="preserve"> </w:t>
      </w:r>
      <w:r>
        <w:rPr>
          <w:sz w:val="21"/>
        </w:rPr>
        <w:t>anos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completos;</w:t>
      </w:r>
    </w:p>
    <w:p w14:paraId="3E791F19" w14:textId="77777777" w:rsidR="003D16F1" w:rsidRDefault="003D16F1">
      <w:pPr>
        <w:pStyle w:val="Corpodetexto"/>
        <w:spacing w:before="45"/>
      </w:pPr>
    </w:p>
    <w:p w14:paraId="47AAD687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85"/>
        </w:tabs>
        <w:spacing w:line="309" w:lineRule="auto"/>
        <w:ind w:left="146" w:right="141" w:firstLine="0"/>
        <w:jc w:val="both"/>
        <w:rPr>
          <w:sz w:val="21"/>
        </w:rPr>
      </w:pPr>
      <w:r>
        <w:rPr>
          <w:sz w:val="21"/>
        </w:rPr>
        <w:t>estar quite com a</w:t>
      </w:r>
      <w:r>
        <w:rPr>
          <w:spacing w:val="-2"/>
          <w:sz w:val="21"/>
        </w:rPr>
        <w:t xml:space="preserve"> </w:t>
      </w:r>
      <w:r>
        <w:rPr>
          <w:sz w:val="21"/>
        </w:rPr>
        <w:t>Justiça Eleitoral e, se do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sexo masculino, em dia com as obrigações </w:t>
      </w:r>
      <w:r>
        <w:rPr>
          <w:spacing w:val="-2"/>
          <w:sz w:val="21"/>
        </w:rPr>
        <w:t>militares;</w:t>
      </w:r>
    </w:p>
    <w:p w14:paraId="7FF4C7B7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97"/>
        </w:tabs>
        <w:spacing w:before="218"/>
        <w:ind w:left="397" w:hanging="251"/>
        <w:rPr>
          <w:sz w:val="21"/>
        </w:rPr>
      </w:pPr>
      <w:r>
        <w:rPr>
          <w:sz w:val="21"/>
        </w:rPr>
        <w:t>ter</w:t>
      </w:r>
      <w:r>
        <w:rPr>
          <w:spacing w:val="19"/>
          <w:sz w:val="21"/>
        </w:rPr>
        <w:t xml:space="preserve"> </w:t>
      </w:r>
      <w:r>
        <w:rPr>
          <w:sz w:val="21"/>
        </w:rPr>
        <w:t>concluído</w:t>
      </w:r>
      <w:r>
        <w:rPr>
          <w:spacing w:val="18"/>
          <w:sz w:val="21"/>
        </w:rPr>
        <w:t xml:space="preserve"> </w:t>
      </w:r>
      <w:r>
        <w:rPr>
          <w:sz w:val="21"/>
        </w:rPr>
        <w:t>o</w:t>
      </w:r>
      <w:r>
        <w:rPr>
          <w:spacing w:val="19"/>
          <w:sz w:val="21"/>
        </w:rPr>
        <w:t xml:space="preserve"> </w:t>
      </w:r>
      <w:r>
        <w:rPr>
          <w:sz w:val="21"/>
        </w:rPr>
        <w:t>Ensino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Médio;</w:t>
      </w:r>
    </w:p>
    <w:p w14:paraId="6C9EAD0A" w14:textId="77777777" w:rsidR="003D16F1" w:rsidRDefault="003D16F1">
      <w:pPr>
        <w:pStyle w:val="Corpodetexto"/>
        <w:spacing w:before="45"/>
      </w:pPr>
    </w:p>
    <w:p w14:paraId="1E6158B0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97"/>
        </w:tabs>
        <w:ind w:left="397" w:hanging="251"/>
        <w:rPr>
          <w:sz w:val="21"/>
        </w:rPr>
      </w:pPr>
      <w:r>
        <w:rPr>
          <w:sz w:val="21"/>
        </w:rPr>
        <w:t>não</w:t>
      </w:r>
      <w:r>
        <w:rPr>
          <w:spacing w:val="22"/>
          <w:sz w:val="21"/>
        </w:rPr>
        <w:t xml:space="preserve"> </w:t>
      </w:r>
      <w:r>
        <w:rPr>
          <w:sz w:val="21"/>
        </w:rPr>
        <w:t>possuir</w:t>
      </w:r>
      <w:r>
        <w:rPr>
          <w:spacing w:val="22"/>
          <w:sz w:val="21"/>
        </w:rPr>
        <w:t xml:space="preserve"> </w:t>
      </w:r>
      <w:r>
        <w:rPr>
          <w:sz w:val="21"/>
        </w:rPr>
        <w:t>antecedentes</w:t>
      </w:r>
      <w:r>
        <w:rPr>
          <w:spacing w:val="36"/>
          <w:sz w:val="21"/>
        </w:rPr>
        <w:t xml:space="preserve"> </w:t>
      </w:r>
      <w:r>
        <w:rPr>
          <w:sz w:val="21"/>
        </w:rPr>
        <w:t>criminais,</w:t>
      </w:r>
      <w:r>
        <w:rPr>
          <w:spacing w:val="36"/>
          <w:sz w:val="21"/>
        </w:rPr>
        <w:t xml:space="preserve"> </w:t>
      </w:r>
      <w:r>
        <w:rPr>
          <w:sz w:val="21"/>
        </w:rPr>
        <w:t>em</w:t>
      </w:r>
      <w:r>
        <w:rPr>
          <w:spacing w:val="9"/>
          <w:sz w:val="21"/>
        </w:rPr>
        <w:t xml:space="preserve"> </w:t>
      </w:r>
      <w:r>
        <w:rPr>
          <w:sz w:val="21"/>
        </w:rPr>
        <w:t>âmbito</w:t>
      </w:r>
      <w:r>
        <w:rPr>
          <w:spacing w:val="23"/>
          <w:sz w:val="21"/>
        </w:rPr>
        <w:t xml:space="preserve"> </w:t>
      </w:r>
      <w:r>
        <w:rPr>
          <w:sz w:val="21"/>
        </w:rPr>
        <w:t>estadual</w:t>
      </w:r>
      <w:r>
        <w:rPr>
          <w:spacing w:val="36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federal;</w:t>
      </w:r>
    </w:p>
    <w:p w14:paraId="17941BC0" w14:textId="77777777" w:rsidR="003D16F1" w:rsidRDefault="003D16F1">
      <w:pPr>
        <w:pStyle w:val="Corpodetexto"/>
        <w:spacing w:before="45"/>
      </w:pPr>
    </w:p>
    <w:p w14:paraId="27F956FD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37"/>
        </w:tabs>
        <w:ind w:left="337" w:hanging="191"/>
        <w:rPr>
          <w:sz w:val="21"/>
        </w:rPr>
      </w:pPr>
      <w:r>
        <w:rPr>
          <w:sz w:val="21"/>
        </w:rPr>
        <w:t>ter</w:t>
      </w:r>
      <w:r>
        <w:rPr>
          <w:spacing w:val="19"/>
          <w:sz w:val="21"/>
        </w:rPr>
        <w:t xml:space="preserve"> </w:t>
      </w:r>
      <w:r>
        <w:rPr>
          <w:sz w:val="21"/>
        </w:rPr>
        <w:t>sido</w:t>
      </w:r>
      <w:r>
        <w:rPr>
          <w:spacing w:val="7"/>
          <w:sz w:val="21"/>
        </w:rPr>
        <w:t xml:space="preserve"> </w:t>
      </w:r>
      <w:r>
        <w:rPr>
          <w:sz w:val="21"/>
        </w:rPr>
        <w:t>aprovado</w:t>
      </w:r>
      <w:r>
        <w:rPr>
          <w:spacing w:val="32"/>
          <w:sz w:val="21"/>
        </w:rPr>
        <w:t xml:space="preserve"> </w:t>
      </w:r>
      <w:r>
        <w:rPr>
          <w:sz w:val="21"/>
        </w:rPr>
        <w:t>no</w:t>
      </w:r>
      <w:r>
        <w:rPr>
          <w:spacing w:val="6"/>
          <w:sz w:val="21"/>
        </w:rPr>
        <w:t xml:space="preserve"> </w:t>
      </w:r>
      <w:r>
        <w:rPr>
          <w:sz w:val="21"/>
        </w:rPr>
        <w:t>processo</w:t>
      </w:r>
      <w:r>
        <w:rPr>
          <w:spacing w:val="32"/>
          <w:sz w:val="21"/>
        </w:rPr>
        <w:t xml:space="preserve"> </w:t>
      </w:r>
      <w:r>
        <w:rPr>
          <w:spacing w:val="-2"/>
          <w:sz w:val="21"/>
        </w:rPr>
        <w:t>seletivo;</w:t>
      </w:r>
    </w:p>
    <w:p w14:paraId="238AF144" w14:textId="77777777" w:rsidR="003D16F1" w:rsidRDefault="003D16F1">
      <w:pPr>
        <w:pStyle w:val="Corpodetexto"/>
        <w:spacing w:before="46"/>
      </w:pPr>
    </w:p>
    <w:p w14:paraId="245690E0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96"/>
        </w:tabs>
        <w:ind w:left="396" w:hanging="250"/>
        <w:rPr>
          <w:sz w:val="21"/>
        </w:rPr>
      </w:pPr>
      <w:r>
        <w:rPr>
          <w:sz w:val="21"/>
        </w:rPr>
        <w:t>apresentar</w:t>
      </w:r>
      <w:r>
        <w:rPr>
          <w:spacing w:val="32"/>
          <w:sz w:val="21"/>
        </w:rPr>
        <w:t xml:space="preserve"> </w:t>
      </w:r>
      <w:r>
        <w:rPr>
          <w:sz w:val="21"/>
        </w:rPr>
        <w:t>aptidão</w:t>
      </w:r>
      <w:r>
        <w:rPr>
          <w:spacing w:val="19"/>
          <w:sz w:val="21"/>
        </w:rPr>
        <w:t xml:space="preserve"> </w:t>
      </w:r>
      <w:r>
        <w:rPr>
          <w:sz w:val="21"/>
        </w:rPr>
        <w:t>física</w:t>
      </w:r>
      <w:r>
        <w:rPr>
          <w:spacing w:val="19"/>
          <w:sz w:val="21"/>
        </w:rPr>
        <w:t xml:space="preserve"> </w:t>
      </w:r>
      <w:r>
        <w:rPr>
          <w:sz w:val="21"/>
        </w:rPr>
        <w:t>e</w:t>
      </w:r>
      <w:r>
        <w:rPr>
          <w:spacing w:val="6"/>
          <w:sz w:val="21"/>
        </w:rPr>
        <w:t xml:space="preserve"> </w:t>
      </w:r>
      <w:r>
        <w:rPr>
          <w:sz w:val="21"/>
        </w:rPr>
        <w:t>mental</w:t>
      </w:r>
      <w:r>
        <w:rPr>
          <w:spacing w:val="32"/>
          <w:sz w:val="21"/>
        </w:rPr>
        <w:t xml:space="preserve"> </w:t>
      </w:r>
      <w:r>
        <w:rPr>
          <w:sz w:val="21"/>
        </w:rPr>
        <w:t>para</w:t>
      </w:r>
      <w:r>
        <w:rPr>
          <w:spacing w:val="6"/>
          <w:sz w:val="21"/>
        </w:rPr>
        <w:t xml:space="preserve"> </w:t>
      </w:r>
      <w:r>
        <w:rPr>
          <w:sz w:val="21"/>
        </w:rPr>
        <w:t>o</w:t>
      </w:r>
      <w:r>
        <w:rPr>
          <w:spacing w:val="19"/>
          <w:sz w:val="21"/>
        </w:rPr>
        <w:t xml:space="preserve"> </w:t>
      </w:r>
      <w:r>
        <w:rPr>
          <w:sz w:val="21"/>
        </w:rPr>
        <w:t>exercício</w:t>
      </w:r>
      <w:r>
        <w:rPr>
          <w:spacing w:val="19"/>
          <w:sz w:val="21"/>
        </w:rPr>
        <w:t xml:space="preserve"> </w:t>
      </w:r>
      <w:r>
        <w:rPr>
          <w:sz w:val="21"/>
        </w:rPr>
        <w:t>da</w:t>
      </w:r>
      <w:r>
        <w:rPr>
          <w:spacing w:val="19"/>
          <w:sz w:val="21"/>
        </w:rPr>
        <w:t xml:space="preserve"> </w:t>
      </w:r>
      <w:r>
        <w:rPr>
          <w:spacing w:val="-2"/>
          <w:sz w:val="21"/>
        </w:rPr>
        <w:t>função;</w:t>
      </w:r>
    </w:p>
    <w:p w14:paraId="2800ACAE" w14:textId="77777777" w:rsidR="003D16F1" w:rsidRDefault="003D16F1">
      <w:pPr>
        <w:pStyle w:val="Corpodetexto"/>
        <w:spacing w:before="45"/>
      </w:pPr>
    </w:p>
    <w:p w14:paraId="3CED57BE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96"/>
        </w:tabs>
        <w:ind w:left="396" w:hanging="250"/>
        <w:rPr>
          <w:sz w:val="21"/>
        </w:rPr>
      </w:pPr>
      <w:r>
        <w:rPr>
          <w:sz w:val="21"/>
        </w:rPr>
        <w:t>quando</w:t>
      </w:r>
      <w:r>
        <w:rPr>
          <w:spacing w:val="32"/>
          <w:sz w:val="21"/>
        </w:rPr>
        <w:t xml:space="preserve"> </w:t>
      </w:r>
      <w:r>
        <w:rPr>
          <w:sz w:val="21"/>
        </w:rPr>
        <w:t>do</w:t>
      </w:r>
      <w:r>
        <w:rPr>
          <w:spacing w:val="6"/>
          <w:sz w:val="21"/>
        </w:rPr>
        <w:t xml:space="preserve"> </w:t>
      </w:r>
      <w:r>
        <w:rPr>
          <w:sz w:val="21"/>
        </w:rPr>
        <w:t>sexo</w:t>
      </w:r>
      <w:r>
        <w:rPr>
          <w:spacing w:val="20"/>
          <w:sz w:val="21"/>
        </w:rPr>
        <w:t xml:space="preserve"> </w:t>
      </w:r>
      <w:r>
        <w:rPr>
          <w:sz w:val="21"/>
        </w:rPr>
        <w:t>masculino,</w:t>
      </w:r>
      <w:r>
        <w:rPr>
          <w:spacing w:val="32"/>
          <w:sz w:val="21"/>
        </w:rPr>
        <w:t xml:space="preserve"> </w:t>
      </w:r>
      <w:r>
        <w:rPr>
          <w:sz w:val="21"/>
        </w:rPr>
        <w:t>estar</w:t>
      </w:r>
      <w:r>
        <w:rPr>
          <w:spacing w:val="7"/>
          <w:sz w:val="21"/>
        </w:rPr>
        <w:t xml:space="preserve"> </w:t>
      </w:r>
      <w:r>
        <w:rPr>
          <w:sz w:val="21"/>
        </w:rPr>
        <w:t>em</w:t>
      </w:r>
      <w:r>
        <w:rPr>
          <w:spacing w:val="19"/>
          <w:sz w:val="21"/>
        </w:rPr>
        <w:t xml:space="preserve"> </w:t>
      </w:r>
      <w:r>
        <w:rPr>
          <w:sz w:val="21"/>
        </w:rPr>
        <w:t>dia</w:t>
      </w:r>
      <w:r>
        <w:rPr>
          <w:spacing w:val="20"/>
          <w:sz w:val="21"/>
        </w:rPr>
        <w:t xml:space="preserve"> </w:t>
      </w:r>
      <w:r>
        <w:rPr>
          <w:sz w:val="21"/>
        </w:rPr>
        <w:t>com</w:t>
      </w:r>
      <w:r>
        <w:rPr>
          <w:spacing w:val="6"/>
          <w:sz w:val="21"/>
        </w:rPr>
        <w:t xml:space="preserve"> </w:t>
      </w:r>
      <w:r>
        <w:rPr>
          <w:sz w:val="21"/>
        </w:rPr>
        <w:t>as</w:t>
      </w:r>
      <w:r>
        <w:rPr>
          <w:spacing w:val="19"/>
          <w:sz w:val="21"/>
        </w:rPr>
        <w:t xml:space="preserve"> </w:t>
      </w:r>
      <w:r>
        <w:rPr>
          <w:sz w:val="21"/>
        </w:rPr>
        <w:t>obrigações</w:t>
      </w:r>
      <w:r>
        <w:rPr>
          <w:spacing w:val="20"/>
          <w:sz w:val="21"/>
        </w:rPr>
        <w:t xml:space="preserve"> </w:t>
      </w:r>
      <w:r>
        <w:rPr>
          <w:sz w:val="21"/>
        </w:rPr>
        <w:t>do</w:t>
      </w:r>
      <w:r>
        <w:rPr>
          <w:spacing w:val="19"/>
          <w:sz w:val="21"/>
        </w:rPr>
        <w:t xml:space="preserve"> </w:t>
      </w:r>
      <w:r>
        <w:rPr>
          <w:sz w:val="21"/>
        </w:rPr>
        <w:t>serviço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militar;</w:t>
      </w:r>
    </w:p>
    <w:p w14:paraId="784BE744" w14:textId="77777777" w:rsidR="003D16F1" w:rsidRDefault="003D16F1">
      <w:pPr>
        <w:pStyle w:val="Corpodetexto"/>
        <w:spacing w:before="45"/>
      </w:pPr>
    </w:p>
    <w:p w14:paraId="12F41457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25"/>
        </w:tabs>
        <w:ind w:left="325" w:hanging="179"/>
        <w:rPr>
          <w:sz w:val="21"/>
        </w:rPr>
      </w:pPr>
      <w:r>
        <w:rPr>
          <w:sz w:val="21"/>
        </w:rPr>
        <w:t>conhecer</w:t>
      </w:r>
      <w:r>
        <w:rPr>
          <w:spacing w:val="36"/>
          <w:sz w:val="21"/>
        </w:rPr>
        <w:t xml:space="preserve"> </w:t>
      </w:r>
      <w:r>
        <w:rPr>
          <w:sz w:val="21"/>
        </w:rPr>
        <w:t>as</w:t>
      </w:r>
      <w:r>
        <w:rPr>
          <w:spacing w:val="10"/>
          <w:sz w:val="21"/>
        </w:rPr>
        <w:t xml:space="preserve"> </w:t>
      </w:r>
      <w:r>
        <w:rPr>
          <w:sz w:val="21"/>
        </w:rPr>
        <w:t>exigências</w:t>
      </w:r>
      <w:r>
        <w:rPr>
          <w:spacing w:val="37"/>
          <w:sz w:val="21"/>
        </w:rPr>
        <w:t xml:space="preserve"> </w:t>
      </w:r>
      <w:r>
        <w:rPr>
          <w:sz w:val="21"/>
        </w:rPr>
        <w:t>contidas</w:t>
      </w:r>
      <w:r>
        <w:rPr>
          <w:spacing w:val="23"/>
          <w:sz w:val="21"/>
        </w:rPr>
        <w:t xml:space="preserve"> </w:t>
      </w:r>
      <w:r>
        <w:rPr>
          <w:sz w:val="21"/>
        </w:rPr>
        <w:t>neste</w:t>
      </w:r>
      <w:r>
        <w:rPr>
          <w:spacing w:val="22"/>
          <w:sz w:val="21"/>
        </w:rPr>
        <w:t xml:space="preserve"> </w:t>
      </w:r>
      <w:r>
        <w:rPr>
          <w:sz w:val="21"/>
        </w:rPr>
        <w:t>edital</w:t>
      </w:r>
      <w:r>
        <w:rPr>
          <w:spacing w:val="24"/>
          <w:sz w:val="21"/>
        </w:rPr>
        <w:t xml:space="preserve"> </w:t>
      </w:r>
      <w:r>
        <w:rPr>
          <w:sz w:val="21"/>
        </w:rPr>
        <w:t>e</w:t>
      </w:r>
      <w:r>
        <w:rPr>
          <w:spacing w:val="9"/>
          <w:sz w:val="21"/>
        </w:rPr>
        <w:t xml:space="preserve"> </w:t>
      </w:r>
      <w:r>
        <w:rPr>
          <w:sz w:val="21"/>
        </w:rPr>
        <w:t>estar</w:t>
      </w:r>
      <w:r>
        <w:rPr>
          <w:spacing w:val="23"/>
          <w:sz w:val="21"/>
        </w:rPr>
        <w:t xml:space="preserve"> </w:t>
      </w:r>
      <w:r>
        <w:rPr>
          <w:sz w:val="21"/>
        </w:rPr>
        <w:t>de</w:t>
      </w:r>
      <w:r>
        <w:rPr>
          <w:spacing w:val="24"/>
          <w:sz w:val="21"/>
        </w:rPr>
        <w:t xml:space="preserve"> </w:t>
      </w:r>
      <w:r>
        <w:rPr>
          <w:sz w:val="21"/>
        </w:rPr>
        <w:t>acordo</w:t>
      </w:r>
      <w:r>
        <w:rPr>
          <w:spacing w:val="22"/>
          <w:sz w:val="21"/>
        </w:rPr>
        <w:t xml:space="preserve"> </w:t>
      </w:r>
      <w:r>
        <w:rPr>
          <w:sz w:val="21"/>
        </w:rPr>
        <w:t>com</w:t>
      </w:r>
      <w:r>
        <w:rPr>
          <w:spacing w:val="9"/>
          <w:sz w:val="21"/>
        </w:rPr>
        <w:t xml:space="preserve"> </w:t>
      </w:r>
      <w:r>
        <w:rPr>
          <w:spacing w:val="-2"/>
          <w:sz w:val="21"/>
        </w:rPr>
        <w:t>elas.</w:t>
      </w:r>
    </w:p>
    <w:p w14:paraId="38BD122A" w14:textId="77777777" w:rsidR="003D16F1" w:rsidRDefault="003D16F1">
      <w:pPr>
        <w:pStyle w:val="Corpodetexto"/>
        <w:spacing w:before="82"/>
      </w:pPr>
    </w:p>
    <w:p w14:paraId="486EB6D0" w14:textId="77777777" w:rsidR="003D16F1" w:rsidRDefault="00000000">
      <w:pPr>
        <w:pStyle w:val="Ttulo1"/>
        <w:numPr>
          <w:ilvl w:val="0"/>
          <w:numId w:val="5"/>
        </w:numPr>
        <w:tabs>
          <w:tab w:val="left" w:pos="408"/>
        </w:tabs>
        <w:ind w:left="408" w:hanging="262"/>
      </w:pPr>
      <w:r>
        <w:t>–</w:t>
      </w:r>
      <w:r>
        <w:rPr>
          <w:spacing w:val="24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VENCIMENTOS</w:t>
      </w:r>
      <w:r>
        <w:rPr>
          <w:spacing w:val="5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JORNADA</w:t>
      </w:r>
      <w:r>
        <w:rPr>
          <w:spacing w:val="25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TRABALHO</w:t>
      </w:r>
    </w:p>
    <w:p w14:paraId="5A68366F" w14:textId="77777777" w:rsidR="003D16F1" w:rsidRDefault="003D16F1">
      <w:pPr>
        <w:pStyle w:val="Corpodetexto"/>
        <w:spacing w:before="105"/>
        <w:rPr>
          <w:rFonts w:ascii="Arial"/>
          <w:b/>
        </w:rPr>
      </w:pPr>
    </w:p>
    <w:p w14:paraId="6AFD173D" w14:textId="77777777" w:rsidR="003D16F1" w:rsidRDefault="00000000">
      <w:pPr>
        <w:pStyle w:val="Corpodetexto"/>
        <w:spacing w:before="1" w:line="314" w:lineRule="auto"/>
        <w:ind w:left="146" w:right="141"/>
        <w:jc w:val="both"/>
      </w:pPr>
      <w:r>
        <w:t>Os vencimentos da função de Agente de Organização Escolar serão fixados de acordo com a Lei Complementar Estadual nº 1.144, de 11 de julho de 2011, observadas as alterações introduzidas pela Lei Complementar</w:t>
      </w:r>
      <w:r>
        <w:rPr>
          <w:spacing w:val="40"/>
        </w:rPr>
        <w:t xml:space="preserve"> </w:t>
      </w:r>
      <w:r>
        <w:t>Estadual nº 1.373, de 30 de março de 2022, e demais normas que dispõem sobre os vencimentos dos servidores públicos estaduais,</w:t>
      </w:r>
      <w:r>
        <w:rPr>
          <w:spacing w:val="40"/>
        </w:rPr>
        <w:t xml:space="preserve"> </w:t>
      </w:r>
      <w:r>
        <w:t>bem como</w:t>
      </w:r>
      <w:r>
        <w:rPr>
          <w:spacing w:val="40"/>
        </w:rPr>
        <w:t xml:space="preserve"> </w:t>
      </w:r>
      <w:r>
        <w:t>legislação</w:t>
      </w:r>
      <w:r>
        <w:rPr>
          <w:spacing w:val="40"/>
        </w:rPr>
        <w:t xml:space="preserve"> </w:t>
      </w:r>
      <w:r>
        <w:t>posterior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venha</w:t>
      </w:r>
      <w:r>
        <w:rPr>
          <w:spacing w:val="40"/>
        </w:rPr>
        <w:t xml:space="preserve"> </w:t>
      </w:r>
      <w:r>
        <w:t>a alterá-los.</w:t>
      </w:r>
    </w:p>
    <w:p w14:paraId="0A7173FA" w14:textId="77777777" w:rsidR="003D16F1" w:rsidRDefault="00000000">
      <w:pPr>
        <w:pStyle w:val="Corpodetexto"/>
        <w:spacing w:line="321" w:lineRule="auto"/>
        <w:ind w:left="146" w:right="143"/>
        <w:jc w:val="both"/>
      </w:pPr>
      <w:r>
        <w:t>A jornada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trabalho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40</w:t>
      </w:r>
      <w:r>
        <w:rPr>
          <w:spacing w:val="40"/>
        </w:rPr>
        <w:t xml:space="preserve"> </w:t>
      </w:r>
      <w:r>
        <w:t>(quarenta)</w:t>
      </w:r>
      <w:r>
        <w:rPr>
          <w:spacing w:val="40"/>
        </w:rPr>
        <w:t xml:space="preserve"> </w:t>
      </w:r>
      <w:r>
        <w:t>horas</w:t>
      </w:r>
      <w:r>
        <w:rPr>
          <w:spacing w:val="40"/>
        </w:rPr>
        <w:t xml:space="preserve"> </w:t>
      </w:r>
      <w:r>
        <w:t>semanais,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forma</w:t>
      </w:r>
      <w:r>
        <w:rPr>
          <w:spacing w:val="40"/>
        </w:rPr>
        <w:t xml:space="preserve"> </w:t>
      </w:r>
      <w:r>
        <w:t>presencial, vedado o regime de teletrabalho.</w:t>
      </w:r>
    </w:p>
    <w:p w14:paraId="3D7AF831" w14:textId="77777777" w:rsidR="003D16F1" w:rsidRDefault="003D16F1">
      <w:pPr>
        <w:pStyle w:val="Corpodetexto"/>
      </w:pPr>
    </w:p>
    <w:p w14:paraId="31903662" w14:textId="77777777" w:rsidR="003D16F1" w:rsidRDefault="003D16F1">
      <w:pPr>
        <w:pStyle w:val="Corpodetexto"/>
        <w:spacing w:before="86"/>
      </w:pPr>
    </w:p>
    <w:p w14:paraId="04832B7E" w14:textId="77777777" w:rsidR="003D16F1" w:rsidRDefault="00000000">
      <w:pPr>
        <w:pStyle w:val="Ttulo1"/>
        <w:numPr>
          <w:ilvl w:val="0"/>
          <w:numId w:val="5"/>
        </w:numPr>
        <w:tabs>
          <w:tab w:val="left" w:pos="349"/>
        </w:tabs>
        <w:ind w:left="349" w:hanging="203"/>
      </w:pPr>
      <w:r>
        <w:t>–</w:t>
      </w:r>
      <w:r>
        <w:rPr>
          <w:spacing w:val="21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ATRIBUIÇÕES</w:t>
      </w:r>
      <w:r>
        <w:rPr>
          <w:spacing w:val="36"/>
        </w:rPr>
        <w:t xml:space="preserve"> </w:t>
      </w:r>
      <w:r>
        <w:t>DA</w:t>
      </w:r>
      <w:r>
        <w:rPr>
          <w:spacing w:val="8"/>
        </w:rPr>
        <w:t xml:space="preserve"> </w:t>
      </w:r>
      <w:r>
        <w:rPr>
          <w:spacing w:val="-2"/>
        </w:rPr>
        <w:t>FUNÇÃO</w:t>
      </w:r>
    </w:p>
    <w:p w14:paraId="372824BD" w14:textId="77777777" w:rsidR="003D16F1" w:rsidRDefault="003D16F1">
      <w:pPr>
        <w:pStyle w:val="Corpodetexto"/>
        <w:spacing w:before="81"/>
        <w:rPr>
          <w:rFonts w:ascii="Arial"/>
          <w:b/>
        </w:rPr>
      </w:pPr>
    </w:p>
    <w:p w14:paraId="1A1647B2" w14:textId="77777777" w:rsidR="003D16F1" w:rsidRDefault="00000000">
      <w:pPr>
        <w:pStyle w:val="Corpodetexto"/>
        <w:spacing w:line="316" w:lineRule="auto"/>
        <w:ind w:left="146" w:right="142"/>
        <w:jc w:val="both"/>
      </w:pPr>
      <w:r>
        <w:t>As atribuições do AOE compreendem atividades de organização escolar, execução de ações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secretaria</w:t>
      </w:r>
      <w:r>
        <w:rPr>
          <w:spacing w:val="40"/>
        </w:rPr>
        <w:t xml:space="preserve"> </w:t>
      </w:r>
      <w:r>
        <w:t>escolar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atendimento</w:t>
      </w:r>
      <w:r>
        <w:rPr>
          <w:spacing w:val="40"/>
        </w:rPr>
        <w:t xml:space="preserve"> </w:t>
      </w:r>
      <w:r>
        <w:t>aos</w:t>
      </w:r>
      <w:r>
        <w:rPr>
          <w:spacing w:val="40"/>
        </w:rPr>
        <w:t xml:space="preserve"> </w:t>
      </w:r>
      <w:r>
        <w:t>alunos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à</w:t>
      </w:r>
      <w:r>
        <w:rPr>
          <w:spacing w:val="40"/>
        </w:rPr>
        <w:t xml:space="preserve"> </w:t>
      </w:r>
      <w:r>
        <w:t>comunidade</w:t>
      </w:r>
      <w:r>
        <w:rPr>
          <w:spacing w:val="40"/>
        </w:rPr>
        <w:t xml:space="preserve"> </w:t>
      </w:r>
      <w:r>
        <w:t>escolar, conforme disposto no inciso I do artigo 2º e no artigo 3º da Resolução SE nº 52, de 9 de agosto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2011,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suas</w:t>
      </w:r>
      <w:r>
        <w:rPr>
          <w:spacing w:val="40"/>
        </w:rPr>
        <w:t xml:space="preserve"> </w:t>
      </w:r>
      <w:r>
        <w:t>alterações,</w:t>
      </w:r>
      <w:r>
        <w:rPr>
          <w:spacing w:val="40"/>
        </w:rPr>
        <w:t xml:space="preserve"> </w:t>
      </w:r>
      <w:r>
        <w:t>compreendendo,</w:t>
      </w:r>
      <w:r>
        <w:rPr>
          <w:spacing w:val="40"/>
        </w:rPr>
        <w:t xml:space="preserve"> </w:t>
      </w:r>
      <w:r>
        <w:t>entre</w:t>
      </w:r>
      <w:r>
        <w:rPr>
          <w:spacing w:val="40"/>
        </w:rPr>
        <w:t xml:space="preserve"> </w:t>
      </w:r>
      <w:r>
        <w:t>outras,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 xml:space="preserve">seguintes </w:t>
      </w:r>
      <w:r>
        <w:rPr>
          <w:spacing w:val="-2"/>
        </w:rPr>
        <w:t>atividades:</w:t>
      </w:r>
    </w:p>
    <w:p w14:paraId="63C933C1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469"/>
        </w:tabs>
        <w:spacing w:before="208" w:line="309" w:lineRule="auto"/>
        <w:ind w:left="146" w:right="141" w:firstLine="0"/>
        <w:jc w:val="both"/>
        <w:rPr>
          <w:sz w:val="21"/>
        </w:rPr>
      </w:pPr>
      <w:r>
        <w:rPr>
          <w:sz w:val="21"/>
        </w:rPr>
        <w:t>desenvolver atividades relacionadas à organização escolar, inclusive ações na secretaria</w:t>
      </w:r>
      <w:r>
        <w:rPr>
          <w:spacing w:val="40"/>
          <w:sz w:val="21"/>
        </w:rPr>
        <w:t xml:space="preserve"> </w:t>
      </w:r>
      <w:r>
        <w:rPr>
          <w:sz w:val="21"/>
        </w:rPr>
        <w:t>escolar e atendimento</w:t>
      </w:r>
      <w:r>
        <w:rPr>
          <w:spacing w:val="40"/>
          <w:sz w:val="21"/>
        </w:rPr>
        <w:t xml:space="preserve"> </w:t>
      </w:r>
      <w:r>
        <w:rPr>
          <w:sz w:val="21"/>
        </w:rPr>
        <w:t>à comunidade</w:t>
      </w:r>
      <w:r>
        <w:rPr>
          <w:spacing w:val="40"/>
          <w:sz w:val="21"/>
        </w:rPr>
        <w:t xml:space="preserve"> </w:t>
      </w:r>
      <w:r>
        <w:rPr>
          <w:sz w:val="21"/>
        </w:rPr>
        <w:t>escolar;</w:t>
      </w:r>
    </w:p>
    <w:p w14:paraId="38D366E1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421"/>
        </w:tabs>
        <w:spacing w:before="217" w:line="316" w:lineRule="auto"/>
        <w:ind w:left="146" w:right="135" w:firstLine="0"/>
        <w:jc w:val="both"/>
        <w:rPr>
          <w:sz w:val="21"/>
        </w:rPr>
      </w:pPr>
      <w:r>
        <w:rPr>
          <w:sz w:val="21"/>
        </w:rPr>
        <w:t>controlar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39"/>
          <w:sz w:val="21"/>
        </w:rPr>
        <w:t xml:space="preserve"> </w:t>
      </w:r>
      <w:r>
        <w:rPr>
          <w:sz w:val="21"/>
        </w:rPr>
        <w:t>movimentação</w:t>
      </w:r>
      <w:r>
        <w:rPr>
          <w:spacing w:val="40"/>
          <w:sz w:val="21"/>
        </w:rPr>
        <w:t xml:space="preserve"> </w:t>
      </w:r>
      <w:r>
        <w:rPr>
          <w:sz w:val="21"/>
        </w:rPr>
        <w:t>dos</w:t>
      </w:r>
      <w:r>
        <w:rPr>
          <w:spacing w:val="39"/>
          <w:sz w:val="21"/>
        </w:rPr>
        <w:t xml:space="preserve"> </w:t>
      </w:r>
      <w:r>
        <w:rPr>
          <w:sz w:val="21"/>
        </w:rPr>
        <w:t>alunos</w:t>
      </w:r>
      <w:r>
        <w:rPr>
          <w:spacing w:val="40"/>
          <w:sz w:val="21"/>
        </w:rPr>
        <w:t xml:space="preserve"> </w:t>
      </w:r>
      <w:r>
        <w:rPr>
          <w:sz w:val="21"/>
        </w:rPr>
        <w:t>no</w:t>
      </w:r>
      <w:r>
        <w:rPr>
          <w:spacing w:val="39"/>
          <w:sz w:val="21"/>
        </w:rPr>
        <w:t xml:space="preserve"> </w:t>
      </w:r>
      <w:r>
        <w:rPr>
          <w:sz w:val="21"/>
        </w:rPr>
        <w:t>recinto</w:t>
      </w:r>
      <w:r>
        <w:rPr>
          <w:spacing w:val="39"/>
          <w:sz w:val="21"/>
        </w:rPr>
        <w:t xml:space="preserve"> </w:t>
      </w:r>
      <w:r>
        <w:rPr>
          <w:sz w:val="21"/>
        </w:rPr>
        <w:t>da</w:t>
      </w:r>
      <w:r>
        <w:rPr>
          <w:spacing w:val="40"/>
          <w:sz w:val="21"/>
        </w:rPr>
        <w:t xml:space="preserve"> </w:t>
      </w:r>
      <w:r>
        <w:rPr>
          <w:sz w:val="21"/>
        </w:rPr>
        <w:t>escola,</w:t>
      </w:r>
      <w:r>
        <w:rPr>
          <w:spacing w:val="39"/>
          <w:sz w:val="21"/>
        </w:rPr>
        <w:t xml:space="preserve"> </w:t>
      </w:r>
      <w:r>
        <w:rPr>
          <w:sz w:val="21"/>
        </w:rPr>
        <w:t>em</w:t>
      </w:r>
      <w:r>
        <w:rPr>
          <w:spacing w:val="39"/>
          <w:sz w:val="21"/>
        </w:rPr>
        <w:t xml:space="preserve"> </w:t>
      </w:r>
      <w:r>
        <w:rPr>
          <w:sz w:val="21"/>
        </w:rPr>
        <w:t>suas</w:t>
      </w:r>
      <w:r>
        <w:rPr>
          <w:spacing w:val="40"/>
          <w:sz w:val="21"/>
        </w:rPr>
        <w:t xml:space="preserve"> </w:t>
      </w:r>
      <w:r>
        <w:rPr>
          <w:sz w:val="21"/>
        </w:rPr>
        <w:t>imediações</w:t>
      </w:r>
      <w:r>
        <w:rPr>
          <w:spacing w:val="40"/>
          <w:sz w:val="21"/>
        </w:rPr>
        <w:t xml:space="preserve"> </w:t>
      </w:r>
      <w:r>
        <w:rPr>
          <w:sz w:val="21"/>
        </w:rPr>
        <w:t>e nos momentos</w:t>
      </w:r>
      <w:r>
        <w:rPr>
          <w:spacing w:val="40"/>
          <w:sz w:val="21"/>
        </w:rPr>
        <w:t xml:space="preserve"> </w:t>
      </w:r>
      <w:r>
        <w:rPr>
          <w:sz w:val="21"/>
        </w:rPr>
        <w:t>de entrada</w:t>
      </w:r>
      <w:r>
        <w:rPr>
          <w:spacing w:val="29"/>
          <w:sz w:val="21"/>
        </w:rPr>
        <w:t xml:space="preserve"> </w:t>
      </w:r>
      <w:r>
        <w:rPr>
          <w:sz w:val="21"/>
        </w:rPr>
        <w:t>e saída</w:t>
      </w:r>
      <w:r>
        <w:rPr>
          <w:spacing w:val="29"/>
          <w:sz w:val="21"/>
        </w:rPr>
        <w:t xml:space="preserve"> </w:t>
      </w:r>
      <w:r>
        <w:rPr>
          <w:sz w:val="21"/>
        </w:rPr>
        <w:t>da unidade</w:t>
      </w:r>
      <w:r>
        <w:rPr>
          <w:spacing w:val="29"/>
          <w:sz w:val="21"/>
        </w:rPr>
        <w:t xml:space="preserve"> </w:t>
      </w:r>
      <w:r>
        <w:rPr>
          <w:sz w:val="21"/>
        </w:rPr>
        <w:t>escolar,</w:t>
      </w:r>
      <w:r>
        <w:rPr>
          <w:spacing w:val="29"/>
          <w:sz w:val="21"/>
        </w:rPr>
        <w:t xml:space="preserve"> </w:t>
      </w:r>
      <w:r>
        <w:rPr>
          <w:sz w:val="21"/>
        </w:rPr>
        <w:t>orientando-os</w:t>
      </w:r>
      <w:r>
        <w:rPr>
          <w:spacing w:val="40"/>
          <w:sz w:val="21"/>
        </w:rPr>
        <w:t xml:space="preserve"> </w:t>
      </w:r>
      <w:r>
        <w:rPr>
          <w:sz w:val="21"/>
        </w:rPr>
        <w:t>quanto</w:t>
      </w:r>
      <w:r>
        <w:rPr>
          <w:spacing w:val="28"/>
          <w:sz w:val="21"/>
        </w:rPr>
        <w:t xml:space="preserve"> </w:t>
      </w:r>
      <w:r>
        <w:rPr>
          <w:sz w:val="21"/>
        </w:rPr>
        <w:t>às normas de convivência e comportamento;</w:t>
      </w:r>
    </w:p>
    <w:p w14:paraId="211E9191" w14:textId="77777777" w:rsidR="003D16F1" w:rsidRDefault="003D16F1">
      <w:pPr>
        <w:pStyle w:val="PargrafodaLista"/>
        <w:spacing w:line="316" w:lineRule="auto"/>
        <w:jc w:val="both"/>
        <w:rPr>
          <w:sz w:val="21"/>
        </w:rPr>
        <w:sectPr w:rsidR="003D16F1">
          <w:pgSz w:w="11910" w:h="16840"/>
          <w:pgMar w:top="480" w:right="1559" w:bottom="0" w:left="1559" w:header="720" w:footer="720" w:gutter="0"/>
          <w:cols w:space="720"/>
        </w:sectPr>
      </w:pPr>
    </w:p>
    <w:p w14:paraId="2CC33A9F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409"/>
        </w:tabs>
        <w:spacing w:before="75" w:line="321" w:lineRule="auto"/>
        <w:ind w:left="146" w:right="144" w:firstLine="0"/>
        <w:jc w:val="both"/>
        <w:rPr>
          <w:sz w:val="21"/>
        </w:rPr>
      </w:pPr>
      <w:r>
        <w:rPr>
          <w:sz w:val="21"/>
        </w:rPr>
        <w:lastRenderedPageBreak/>
        <w:t xml:space="preserve">informar à Direção da Escola sobre a conduta dos alunos e comunicar ocorrências </w:t>
      </w:r>
      <w:r>
        <w:rPr>
          <w:spacing w:val="-2"/>
          <w:sz w:val="21"/>
        </w:rPr>
        <w:t>relevantes;</w:t>
      </w:r>
    </w:p>
    <w:p w14:paraId="58ACC286" w14:textId="77777777" w:rsidR="003D16F1" w:rsidRDefault="00000000">
      <w:pPr>
        <w:pStyle w:val="PargrafodaLista"/>
        <w:numPr>
          <w:ilvl w:val="1"/>
          <w:numId w:val="5"/>
        </w:numPr>
        <w:tabs>
          <w:tab w:val="left" w:pos="396"/>
        </w:tabs>
        <w:spacing w:before="206" w:line="314" w:lineRule="auto"/>
        <w:ind w:left="146" w:right="132" w:firstLine="0"/>
        <w:jc w:val="both"/>
        <w:rPr>
          <w:sz w:val="21"/>
        </w:rPr>
      </w:pPr>
      <w:r>
        <w:rPr>
          <w:sz w:val="21"/>
        </w:rPr>
        <w:t>acompanhar, apoiar e prestar suporte aos alunos elegíveis aos serviços da Educação Especial, conforme diretrizes da Secretaria da Educação do Estado de São Paulo – SEDUC SP, desde que atendida a qualificação compatível, nos termos da Resolução SEDUC nº 142, de 14 de novembro</w:t>
      </w:r>
      <w:r>
        <w:rPr>
          <w:spacing w:val="40"/>
          <w:sz w:val="21"/>
        </w:rPr>
        <w:t xml:space="preserve"> </w:t>
      </w:r>
      <w:r>
        <w:rPr>
          <w:sz w:val="21"/>
        </w:rPr>
        <w:t>de 2025</w:t>
      </w:r>
    </w:p>
    <w:p w14:paraId="76AF6392" w14:textId="77777777" w:rsidR="003D16F1" w:rsidRDefault="00000000">
      <w:pPr>
        <w:pStyle w:val="Ttulo1"/>
        <w:numPr>
          <w:ilvl w:val="0"/>
          <w:numId w:val="5"/>
        </w:numPr>
        <w:tabs>
          <w:tab w:val="left" w:pos="408"/>
        </w:tabs>
        <w:spacing w:before="199"/>
        <w:ind w:left="408" w:hanging="262"/>
        <w:jc w:val="both"/>
      </w:pPr>
      <w:r>
        <w:t>–</w:t>
      </w:r>
      <w:r>
        <w:rPr>
          <w:spacing w:val="17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INSRIÇÃO</w:t>
      </w:r>
    </w:p>
    <w:p w14:paraId="418BD086" w14:textId="77777777" w:rsidR="003D16F1" w:rsidRDefault="003D16F1">
      <w:pPr>
        <w:pStyle w:val="Corpodetexto"/>
        <w:spacing w:before="154"/>
        <w:rPr>
          <w:rFonts w:ascii="Arial"/>
          <w:b/>
        </w:rPr>
      </w:pPr>
    </w:p>
    <w:p w14:paraId="2BCB8184" w14:textId="3DC251C1" w:rsidR="003D16F1" w:rsidRDefault="00000000">
      <w:pPr>
        <w:pStyle w:val="Corpodetexto"/>
        <w:spacing w:line="316" w:lineRule="auto"/>
        <w:ind w:left="146" w:right="132"/>
        <w:jc w:val="both"/>
      </w:pPr>
      <w:r>
        <w:t>O candidato que constar no contingente divulgado pela URE dos inscritos no Banco de Talentos,</w:t>
      </w:r>
      <w:r>
        <w:rPr>
          <w:spacing w:val="40"/>
        </w:rPr>
        <w:t xml:space="preserve"> </w:t>
      </w:r>
      <w:r>
        <w:t xml:space="preserve">deverá </w:t>
      </w:r>
      <w:r w:rsidR="00D34E7D">
        <w:t xml:space="preserve">confirmar sua participação na seleção através do e-mail </w:t>
      </w:r>
      <w:hyperlink r:id="rId7" w:history="1">
        <w:r w:rsidR="00D34E7D" w:rsidRPr="00E911E9">
          <w:rPr>
            <w:rStyle w:val="Hyperlink"/>
          </w:rPr>
          <w:t>e010790a@educacao.sp.gov.br</w:t>
        </w:r>
      </w:hyperlink>
      <w:r w:rsidR="00D34E7D">
        <w:t xml:space="preserve">, informando os dados </w:t>
      </w:r>
      <w:r w:rsidR="008336BA">
        <w:t xml:space="preserve">pessoais, e-mail e telefone, no período de </w:t>
      </w:r>
      <w:r w:rsidR="00A81E1F">
        <w:t>16/03 a 18/03</w:t>
      </w:r>
      <w:r w:rsidR="008336BA">
        <w:t>. A entrevista será reali</w:t>
      </w:r>
      <w:r w:rsidR="00A81E1F">
        <w:t xml:space="preserve">zada no dia 20/03 das 09h00 as 12h00 presencialmente na escola. </w:t>
      </w:r>
    </w:p>
    <w:p w14:paraId="393480D1" w14:textId="77777777" w:rsidR="003D16F1" w:rsidRDefault="003D16F1">
      <w:pPr>
        <w:pStyle w:val="Corpodetexto"/>
        <w:spacing w:before="75"/>
      </w:pPr>
    </w:p>
    <w:p w14:paraId="2E3E9FED" w14:textId="77777777" w:rsidR="003D16F1" w:rsidRDefault="00000000">
      <w:pPr>
        <w:pStyle w:val="Corpodetexto"/>
        <w:spacing w:line="309" w:lineRule="auto"/>
        <w:ind w:left="146" w:right="134"/>
        <w:jc w:val="both"/>
      </w:pPr>
      <w:r>
        <w:t>Na data designada para a entrevista, o candidato deverá apresentar-se</w:t>
      </w:r>
      <w:r>
        <w:rPr>
          <w:spacing w:val="40"/>
        </w:rPr>
        <w:t xml:space="preserve"> </w:t>
      </w:r>
      <w:r>
        <w:t>para a avaliação munido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todos</w:t>
      </w:r>
      <w:r>
        <w:rPr>
          <w:spacing w:val="27"/>
        </w:rPr>
        <w:t xml:space="preserve"> </w:t>
      </w:r>
      <w:r>
        <w:t>os</w:t>
      </w:r>
      <w:r>
        <w:rPr>
          <w:spacing w:val="26"/>
        </w:rPr>
        <w:t xml:space="preserve"> </w:t>
      </w:r>
      <w:r>
        <w:t>documentos</w:t>
      </w:r>
      <w:r>
        <w:rPr>
          <w:spacing w:val="39"/>
        </w:rPr>
        <w:t xml:space="preserve"> </w:t>
      </w:r>
      <w:r>
        <w:t>comprobatórios</w:t>
      </w:r>
      <w:r>
        <w:rPr>
          <w:spacing w:val="41"/>
        </w:rPr>
        <w:t xml:space="preserve"> </w:t>
      </w:r>
      <w:r>
        <w:t>atualizados</w:t>
      </w:r>
      <w:r>
        <w:rPr>
          <w:spacing w:val="40"/>
        </w:rPr>
        <w:t xml:space="preserve"> </w:t>
      </w:r>
      <w:r>
        <w:t>mencionados</w:t>
      </w:r>
      <w:r>
        <w:rPr>
          <w:spacing w:val="5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rPr>
          <w:spacing w:val="-2"/>
        </w:rPr>
        <w:t>Capítulo</w:t>
      </w:r>
    </w:p>
    <w:p w14:paraId="338A244F" w14:textId="77777777" w:rsidR="003D16F1" w:rsidRDefault="00000000">
      <w:pPr>
        <w:pStyle w:val="PargrafodaLista"/>
        <w:numPr>
          <w:ilvl w:val="0"/>
          <w:numId w:val="5"/>
        </w:numPr>
        <w:tabs>
          <w:tab w:val="left" w:pos="552"/>
        </w:tabs>
        <w:spacing w:before="1" w:line="321" w:lineRule="auto"/>
        <w:ind w:left="146" w:right="143" w:firstLine="0"/>
        <w:jc w:val="both"/>
        <w:rPr>
          <w:sz w:val="21"/>
        </w:rPr>
      </w:pPr>
      <w:r>
        <w:rPr>
          <w:sz w:val="21"/>
        </w:rPr>
        <w:t>deste edital, para conferência da documentação</w:t>
      </w:r>
      <w:r>
        <w:rPr>
          <w:spacing w:val="40"/>
          <w:sz w:val="21"/>
        </w:rPr>
        <w:t xml:space="preserve"> </w:t>
      </w:r>
      <w:r>
        <w:rPr>
          <w:sz w:val="21"/>
        </w:rPr>
        <w:t>apresentada</w:t>
      </w:r>
      <w:r>
        <w:rPr>
          <w:spacing w:val="40"/>
          <w:sz w:val="21"/>
        </w:rPr>
        <w:t xml:space="preserve"> </w:t>
      </w:r>
      <w:r>
        <w:rPr>
          <w:sz w:val="21"/>
        </w:rPr>
        <w:t>e cômputo da pontuação correspondente.</w:t>
      </w:r>
    </w:p>
    <w:p w14:paraId="559FC30A" w14:textId="77777777" w:rsidR="003D16F1" w:rsidRDefault="003D16F1">
      <w:pPr>
        <w:pStyle w:val="Corpodetexto"/>
        <w:spacing w:before="12"/>
      </w:pPr>
    </w:p>
    <w:p w14:paraId="6D0A3664" w14:textId="77777777" w:rsidR="003D16F1" w:rsidRDefault="00000000">
      <w:pPr>
        <w:pStyle w:val="Ttulo1"/>
        <w:ind w:firstLine="0"/>
      </w:pPr>
      <w:r>
        <w:t>VII</w:t>
      </w:r>
      <w:r>
        <w:rPr>
          <w:spacing w:val="5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DOS</w:t>
      </w:r>
      <w:r>
        <w:rPr>
          <w:spacing w:val="18"/>
        </w:rPr>
        <w:t xml:space="preserve"> </w:t>
      </w:r>
      <w:r>
        <w:rPr>
          <w:spacing w:val="-2"/>
        </w:rPr>
        <w:t>DOCUMENTOS</w:t>
      </w:r>
    </w:p>
    <w:p w14:paraId="3BD5796A" w14:textId="77777777" w:rsidR="003D16F1" w:rsidRDefault="003D16F1">
      <w:pPr>
        <w:pStyle w:val="Corpodetexto"/>
        <w:spacing w:before="94"/>
        <w:rPr>
          <w:rFonts w:ascii="Arial"/>
          <w:b/>
        </w:rPr>
      </w:pPr>
    </w:p>
    <w:p w14:paraId="079F9E52" w14:textId="77777777" w:rsidR="003D16F1" w:rsidRDefault="00000000">
      <w:pPr>
        <w:pStyle w:val="Corpodetexto"/>
        <w:spacing w:line="252" w:lineRule="auto"/>
        <w:ind w:left="146" w:right="143"/>
        <w:jc w:val="both"/>
      </w:pPr>
      <w:r>
        <w:t>Na</w:t>
      </w:r>
      <w:r>
        <w:rPr>
          <w:spacing w:val="40"/>
        </w:rPr>
        <w:t xml:space="preserve"> </w:t>
      </w:r>
      <w:r>
        <w:t>entrevista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contratação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apresentar</w:t>
      </w:r>
      <w:r>
        <w:rPr>
          <w:spacing w:val="40"/>
        </w:rPr>
        <w:t xml:space="preserve"> </w:t>
      </w:r>
      <w:r>
        <w:t>todos</w:t>
      </w:r>
      <w:r>
        <w:rPr>
          <w:spacing w:val="40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documentos contidos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edital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conferência</w:t>
      </w:r>
      <w:r>
        <w:rPr>
          <w:spacing w:val="40"/>
        </w:rPr>
        <w:t xml:space="preserve"> </w:t>
      </w:r>
      <w:r>
        <w:t>do Diretor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Escola/diretor</w:t>
      </w:r>
      <w:r>
        <w:rPr>
          <w:spacing w:val="40"/>
        </w:rPr>
        <w:t xml:space="preserve"> </w:t>
      </w:r>
      <w:r>
        <w:t>Escolar.</w:t>
      </w:r>
    </w:p>
    <w:p w14:paraId="118955DB" w14:textId="77777777" w:rsidR="003D16F1" w:rsidRDefault="003D16F1">
      <w:pPr>
        <w:pStyle w:val="Corpodetexto"/>
        <w:spacing w:before="8"/>
      </w:pPr>
    </w:p>
    <w:p w14:paraId="5CAF7086" w14:textId="77777777" w:rsidR="003D16F1" w:rsidRDefault="00000000">
      <w:pPr>
        <w:pStyle w:val="Ttulo1"/>
        <w:ind w:firstLine="0"/>
      </w:pPr>
      <w:r>
        <w:t>VIII</w:t>
      </w:r>
      <w:r>
        <w:rPr>
          <w:spacing w:val="17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rPr>
          <w:spacing w:val="-2"/>
        </w:rPr>
        <w:t>ENTREVISTA</w:t>
      </w:r>
    </w:p>
    <w:p w14:paraId="517CA6D6" w14:textId="7250F132" w:rsidR="003D16F1" w:rsidRDefault="00000000">
      <w:pPr>
        <w:pStyle w:val="Corpodetexto"/>
        <w:spacing w:before="227" w:line="309" w:lineRule="auto"/>
        <w:ind w:left="146" w:right="134"/>
        <w:jc w:val="both"/>
      </w:pPr>
      <w:r>
        <w:t>Após conferência da inscrição no Banco de Talentos, esta unidade escolar entrará em contato</w:t>
      </w:r>
      <w:r>
        <w:rPr>
          <w:spacing w:val="40"/>
        </w:rPr>
        <w:t xml:space="preserve"> </w:t>
      </w:r>
      <w:r>
        <w:t>com</w:t>
      </w:r>
      <w:r>
        <w:rPr>
          <w:spacing w:val="40"/>
        </w:rPr>
        <w:t xml:space="preserve"> </w:t>
      </w:r>
      <w:r>
        <w:t>o(s)</w:t>
      </w:r>
      <w:r>
        <w:rPr>
          <w:spacing w:val="40"/>
        </w:rPr>
        <w:t xml:space="preserve"> </w:t>
      </w:r>
      <w:r>
        <w:t>candidato(s)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entrevista</w:t>
      </w:r>
      <w:r>
        <w:rPr>
          <w:spacing w:val="40"/>
        </w:rPr>
        <w:t xml:space="preserve"> </w:t>
      </w:r>
      <w:r>
        <w:t>presencial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 xml:space="preserve">dia </w:t>
      </w:r>
      <w:r>
        <w:rPr>
          <w:rFonts w:ascii="Arial" w:hAnsi="Arial"/>
          <w:b/>
        </w:rPr>
        <w:t>2</w:t>
      </w:r>
      <w:r w:rsidR="00A81E1F">
        <w:rPr>
          <w:rFonts w:ascii="Arial" w:hAnsi="Arial"/>
          <w:b/>
        </w:rPr>
        <w:t>0/03</w:t>
      </w:r>
      <w:r>
        <w:rPr>
          <w:rFonts w:ascii="Arial" w:hAnsi="Arial"/>
          <w:b/>
        </w:rPr>
        <w:t>/2026</w:t>
      </w:r>
      <w:r>
        <w:t>,</w:t>
      </w:r>
      <w:r w:rsidR="00A81E1F">
        <w:t xml:space="preserve"> no horário das 09h00 as 12h00</w:t>
      </w:r>
      <w:r>
        <w:t xml:space="preserve"> pelo Diretor da Unidade Escolar.</w:t>
      </w:r>
    </w:p>
    <w:p w14:paraId="361937A2" w14:textId="77777777" w:rsidR="003D16F1" w:rsidRDefault="003D16F1">
      <w:pPr>
        <w:pStyle w:val="Corpodetexto"/>
        <w:spacing w:before="25"/>
      </w:pPr>
    </w:p>
    <w:p w14:paraId="00781E2B" w14:textId="77777777" w:rsidR="003D16F1" w:rsidRDefault="00000000">
      <w:pPr>
        <w:pStyle w:val="Ttulo1"/>
        <w:ind w:firstLine="0"/>
      </w:pPr>
      <w:r>
        <w:t>VIX</w:t>
      </w:r>
      <w:r>
        <w:rPr>
          <w:spacing w:val="20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DOS</w:t>
      </w:r>
      <w:r>
        <w:rPr>
          <w:spacing w:val="20"/>
        </w:rPr>
        <w:t xml:space="preserve"> </w:t>
      </w:r>
      <w:r>
        <w:t>CRITÉRIOS</w:t>
      </w:r>
      <w:r>
        <w:rPr>
          <w:spacing w:val="3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AVALIAÇÃO</w:t>
      </w:r>
      <w:r>
        <w:rPr>
          <w:spacing w:val="33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2"/>
        </w:rPr>
        <w:t>CLASSIFICAÇÃO</w:t>
      </w:r>
    </w:p>
    <w:p w14:paraId="1B2A02B5" w14:textId="77777777" w:rsidR="003D16F1" w:rsidRDefault="003D16F1">
      <w:pPr>
        <w:pStyle w:val="Corpodetexto"/>
        <w:spacing w:before="105"/>
        <w:rPr>
          <w:rFonts w:ascii="Arial"/>
          <w:b/>
        </w:rPr>
      </w:pPr>
    </w:p>
    <w:p w14:paraId="35B69E3E" w14:textId="77777777" w:rsidR="003D16F1" w:rsidRDefault="00000000">
      <w:pPr>
        <w:pStyle w:val="Corpodetexto"/>
        <w:ind w:left="146"/>
        <w:jc w:val="both"/>
      </w:pPr>
      <w:r>
        <w:t>A</w:t>
      </w:r>
      <w:r>
        <w:rPr>
          <w:spacing w:val="-5"/>
        </w:rPr>
        <w:t xml:space="preserve"> </w:t>
      </w:r>
      <w:r>
        <w:t>classificação</w:t>
      </w:r>
      <w:r>
        <w:rPr>
          <w:spacing w:val="35"/>
        </w:rPr>
        <w:t xml:space="preserve"> </w:t>
      </w:r>
      <w:r>
        <w:t>será</w:t>
      </w:r>
      <w:r>
        <w:rPr>
          <w:spacing w:val="22"/>
        </w:rPr>
        <w:t xml:space="preserve"> </w:t>
      </w:r>
      <w:r>
        <w:t>baseada</w:t>
      </w:r>
      <w:r>
        <w:rPr>
          <w:spacing w:val="21"/>
        </w:rPr>
        <w:t xml:space="preserve"> </w:t>
      </w:r>
      <w:r>
        <w:t>nos</w:t>
      </w:r>
      <w:r>
        <w:rPr>
          <w:spacing w:val="22"/>
        </w:rPr>
        <w:t xml:space="preserve"> </w:t>
      </w:r>
      <w:r>
        <w:t>seguintes</w:t>
      </w:r>
      <w:r>
        <w:rPr>
          <w:spacing w:val="36"/>
        </w:rPr>
        <w:t xml:space="preserve"> </w:t>
      </w:r>
      <w:r>
        <w:rPr>
          <w:spacing w:val="-2"/>
        </w:rPr>
        <w:t>critérios:</w:t>
      </w:r>
    </w:p>
    <w:p w14:paraId="39E17040" w14:textId="77777777" w:rsidR="003D16F1" w:rsidRDefault="003D16F1">
      <w:pPr>
        <w:pStyle w:val="Corpodetexto"/>
        <w:spacing w:before="93"/>
      </w:pPr>
    </w:p>
    <w:p w14:paraId="189C2091" w14:textId="77777777" w:rsidR="003D16F1" w:rsidRDefault="00000000">
      <w:pPr>
        <w:pStyle w:val="PargrafodaLista"/>
        <w:numPr>
          <w:ilvl w:val="0"/>
          <w:numId w:val="1"/>
        </w:numPr>
        <w:tabs>
          <w:tab w:val="left" w:pos="409"/>
        </w:tabs>
        <w:spacing w:line="309" w:lineRule="auto"/>
        <w:ind w:left="146" w:right="142" w:firstLine="0"/>
        <w:jc w:val="both"/>
        <w:rPr>
          <w:sz w:val="21"/>
        </w:rPr>
      </w:pPr>
      <w:r>
        <w:rPr>
          <w:sz w:val="21"/>
        </w:rPr>
        <w:t>experiência profissional comprovada em funções administrativas, escolares e ou de apoio educacional junto a Secretaria Estadual da Educação SP, sendo 1 (um) ponto por ano</w:t>
      </w:r>
      <w:r>
        <w:rPr>
          <w:spacing w:val="40"/>
          <w:sz w:val="21"/>
        </w:rPr>
        <w:t xml:space="preserve"> </w:t>
      </w:r>
      <w:r>
        <w:rPr>
          <w:sz w:val="21"/>
        </w:rPr>
        <w:t>completo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atuação,</w:t>
      </w:r>
      <w:r>
        <w:rPr>
          <w:spacing w:val="39"/>
          <w:sz w:val="21"/>
        </w:rPr>
        <w:t xml:space="preserve"> </w:t>
      </w:r>
      <w:r>
        <w:rPr>
          <w:sz w:val="21"/>
        </w:rPr>
        <w:t>até</w:t>
      </w:r>
      <w:r>
        <w:rPr>
          <w:spacing w:val="40"/>
          <w:sz w:val="21"/>
        </w:rPr>
        <w:t xml:space="preserve"> </w:t>
      </w:r>
      <w:r>
        <w:rPr>
          <w:sz w:val="21"/>
        </w:rPr>
        <w:t>o limite</w:t>
      </w:r>
      <w:r>
        <w:rPr>
          <w:spacing w:val="40"/>
          <w:sz w:val="21"/>
        </w:rPr>
        <w:t xml:space="preserve"> </w:t>
      </w:r>
      <w:r>
        <w:rPr>
          <w:sz w:val="21"/>
        </w:rPr>
        <w:t>máximo</w:t>
      </w:r>
      <w:r>
        <w:rPr>
          <w:spacing w:val="40"/>
          <w:sz w:val="21"/>
        </w:rPr>
        <w:t xml:space="preserve"> </w:t>
      </w:r>
      <w:r>
        <w:rPr>
          <w:sz w:val="21"/>
        </w:rPr>
        <w:t>de 5</w:t>
      </w:r>
      <w:r>
        <w:rPr>
          <w:spacing w:val="40"/>
          <w:sz w:val="21"/>
        </w:rPr>
        <w:t xml:space="preserve"> </w:t>
      </w:r>
      <w:r>
        <w:rPr>
          <w:sz w:val="21"/>
        </w:rPr>
        <w:t>(cinco)</w:t>
      </w:r>
      <w:r>
        <w:rPr>
          <w:spacing w:val="40"/>
          <w:sz w:val="21"/>
        </w:rPr>
        <w:t xml:space="preserve"> </w:t>
      </w:r>
      <w:r>
        <w:rPr>
          <w:sz w:val="21"/>
        </w:rPr>
        <w:t>pontos;</w:t>
      </w:r>
    </w:p>
    <w:p w14:paraId="389A21EF" w14:textId="77777777" w:rsidR="003D16F1" w:rsidRDefault="003D16F1">
      <w:pPr>
        <w:pStyle w:val="Corpodetexto"/>
        <w:spacing w:before="85"/>
      </w:pPr>
    </w:p>
    <w:p w14:paraId="0C149DB4" w14:textId="77777777" w:rsidR="003D16F1" w:rsidRDefault="00000000">
      <w:pPr>
        <w:pStyle w:val="PargrafodaLista"/>
        <w:numPr>
          <w:ilvl w:val="0"/>
          <w:numId w:val="1"/>
        </w:numPr>
        <w:tabs>
          <w:tab w:val="left" w:pos="409"/>
        </w:tabs>
        <w:spacing w:line="316" w:lineRule="auto"/>
        <w:ind w:left="146" w:right="142" w:firstLine="0"/>
        <w:jc w:val="both"/>
        <w:rPr>
          <w:sz w:val="21"/>
        </w:rPr>
      </w:pPr>
      <w:r>
        <w:rPr>
          <w:sz w:val="21"/>
        </w:rPr>
        <w:t>experiência profissional comprovada em funções administrativas, escolares e ou de apoio educacional em outras instituições de ensino, sendo 0,5 (meio) ponto por ano completo</w:t>
      </w:r>
      <w:r>
        <w:rPr>
          <w:spacing w:val="39"/>
          <w:sz w:val="21"/>
        </w:rPr>
        <w:t xml:space="preserve"> </w:t>
      </w:r>
      <w:r>
        <w:rPr>
          <w:sz w:val="21"/>
        </w:rPr>
        <w:t>de</w:t>
      </w:r>
      <w:r>
        <w:rPr>
          <w:spacing w:val="39"/>
          <w:sz w:val="21"/>
        </w:rPr>
        <w:t xml:space="preserve"> </w:t>
      </w:r>
      <w:r>
        <w:rPr>
          <w:sz w:val="21"/>
        </w:rPr>
        <w:t>atuação,</w:t>
      </w:r>
      <w:r>
        <w:rPr>
          <w:spacing w:val="38"/>
          <w:sz w:val="21"/>
        </w:rPr>
        <w:t xml:space="preserve"> </w:t>
      </w:r>
      <w:r>
        <w:rPr>
          <w:sz w:val="21"/>
        </w:rPr>
        <w:t>até</w:t>
      </w:r>
      <w:r>
        <w:rPr>
          <w:spacing w:val="39"/>
          <w:sz w:val="21"/>
        </w:rPr>
        <w:t xml:space="preserve"> </w:t>
      </w:r>
      <w:r>
        <w:rPr>
          <w:sz w:val="21"/>
        </w:rPr>
        <w:t>o limite</w:t>
      </w:r>
      <w:r>
        <w:rPr>
          <w:spacing w:val="39"/>
          <w:sz w:val="21"/>
        </w:rPr>
        <w:t xml:space="preserve"> </w:t>
      </w:r>
      <w:r>
        <w:rPr>
          <w:sz w:val="21"/>
        </w:rPr>
        <w:t>máximo</w:t>
      </w:r>
      <w:r>
        <w:rPr>
          <w:spacing w:val="39"/>
          <w:sz w:val="21"/>
        </w:rPr>
        <w:t xml:space="preserve"> </w:t>
      </w:r>
      <w:r>
        <w:rPr>
          <w:sz w:val="21"/>
        </w:rPr>
        <w:t>de</w:t>
      </w:r>
      <w:r>
        <w:rPr>
          <w:spacing w:val="39"/>
          <w:sz w:val="21"/>
        </w:rPr>
        <w:t xml:space="preserve"> </w:t>
      </w:r>
      <w:r>
        <w:rPr>
          <w:sz w:val="21"/>
        </w:rPr>
        <w:t>2,5 (dois</w:t>
      </w:r>
      <w:r>
        <w:rPr>
          <w:spacing w:val="39"/>
          <w:sz w:val="21"/>
        </w:rPr>
        <w:t xml:space="preserve"> </w:t>
      </w:r>
      <w:r>
        <w:rPr>
          <w:sz w:val="21"/>
        </w:rPr>
        <w:t>vírgula</w:t>
      </w:r>
      <w:r>
        <w:rPr>
          <w:spacing w:val="39"/>
          <w:sz w:val="21"/>
        </w:rPr>
        <w:t xml:space="preserve"> </w:t>
      </w:r>
      <w:r>
        <w:rPr>
          <w:sz w:val="21"/>
        </w:rPr>
        <w:t>cinco)</w:t>
      </w:r>
      <w:r>
        <w:rPr>
          <w:spacing w:val="39"/>
          <w:sz w:val="21"/>
        </w:rPr>
        <w:t xml:space="preserve"> </w:t>
      </w:r>
      <w:r>
        <w:rPr>
          <w:sz w:val="21"/>
        </w:rPr>
        <w:t>pontos;</w:t>
      </w:r>
    </w:p>
    <w:p w14:paraId="0DF2A7A2" w14:textId="77777777" w:rsidR="003D16F1" w:rsidRDefault="003D16F1">
      <w:pPr>
        <w:pStyle w:val="Corpodetexto"/>
        <w:spacing w:before="63"/>
      </w:pPr>
    </w:p>
    <w:p w14:paraId="3115AFE5" w14:textId="77777777" w:rsidR="003D16F1" w:rsidRDefault="00000000">
      <w:pPr>
        <w:pStyle w:val="PargrafodaLista"/>
        <w:numPr>
          <w:ilvl w:val="0"/>
          <w:numId w:val="1"/>
        </w:numPr>
        <w:tabs>
          <w:tab w:val="left" w:pos="373"/>
        </w:tabs>
        <w:spacing w:before="1" w:line="321" w:lineRule="auto"/>
        <w:ind w:left="146" w:right="140" w:firstLine="0"/>
        <w:jc w:val="both"/>
        <w:rPr>
          <w:sz w:val="21"/>
        </w:rPr>
      </w:pPr>
      <w:r>
        <w:rPr>
          <w:sz w:val="21"/>
        </w:rPr>
        <w:t>conhecimento</w:t>
      </w:r>
      <w:r>
        <w:rPr>
          <w:spacing w:val="40"/>
          <w:sz w:val="21"/>
        </w:rPr>
        <w:t xml:space="preserve"> </w:t>
      </w:r>
      <w:r>
        <w:rPr>
          <w:sz w:val="21"/>
        </w:rPr>
        <w:t>em informática:</w:t>
      </w:r>
      <w:r>
        <w:rPr>
          <w:spacing w:val="34"/>
          <w:sz w:val="21"/>
        </w:rPr>
        <w:t xml:space="preserve"> </w:t>
      </w:r>
      <w:r>
        <w:rPr>
          <w:sz w:val="21"/>
        </w:rPr>
        <w:t>0,5</w:t>
      </w:r>
      <w:r>
        <w:rPr>
          <w:spacing w:val="18"/>
          <w:sz w:val="21"/>
        </w:rPr>
        <w:t xml:space="preserve"> </w:t>
      </w:r>
      <w:r>
        <w:rPr>
          <w:sz w:val="21"/>
        </w:rPr>
        <w:t>(meio)</w:t>
      </w:r>
      <w:r>
        <w:rPr>
          <w:spacing w:val="18"/>
          <w:sz w:val="21"/>
        </w:rPr>
        <w:t xml:space="preserve"> </w:t>
      </w:r>
      <w:r>
        <w:rPr>
          <w:sz w:val="21"/>
        </w:rPr>
        <w:t>ponto</w:t>
      </w:r>
      <w:r>
        <w:rPr>
          <w:spacing w:val="18"/>
          <w:sz w:val="21"/>
        </w:rPr>
        <w:t xml:space="preserve"> </w:t>
      </w:r>
      <w:r>
        <w:rPr>
          <w:sz w:val="21"/>
        </w:rPr>
        <w:t>por certificado</w:t>
      </w:r>
      <w:r>
        <w:rPr>
          <w:spacing w:val="34"/>
          <w:sz w:val="21"/>
        </w:rPr>
        <w:t xml:space="preserve"> </w:t>
      </w:r>
      <w:r>
        <w:rPr>
          <w:sz w:val="21"/>
        </w:rPr>
        <w:t>válido</w:t>
      </w:r>
      <w:r>
        <w:rPr>
          <w:spacing w:val="18"/>
          <w:sz w:val="21"/>
        </w:rPr>
        <w:t xml:space="preserve"> </w:t>
      </w:r>
      <w:r>
        <w:rPr>
          <w:sz w:val="21"/>
        </w:rPr>
        <w:t>apresentado,</w:t>
      </w:r>
      <w:r>
        <w:rPr>
          <w:spacing w:val="34"/>
          <w:sz w:val="21"/>
        </w:rPr>
        <w:t xml:space="preserve"> </w:t>
      </w:r>
      <w:r>
        <w:rPr>
          <w:sz w:val="21"/>
        </w:rPr>
        <w:t>até o limite máximo 2,5 (dois vírgula cinco) pontos;</w:t>
      </w:r>
    </w:p>
    <w:p w14:paraId="2809A6F4" w14:textId="77777777" w:rsidR="003D16F1" w:rsidRDefault="003D16F1">
      <w:pPr>
        <w:pStyle w:val="Corpodetexto"/>
        <w:spacing w:before="71"/>
      </w:pPr>
    </w:p>
    <w:p w14:paraId="1556B26A" w14:textId="77777777" w:rsidR="003D16F1" w:rsidRDefault="00000000">
      <w:pPr>
        <w:pStyle w:val="PargrafodaLista"/>
        <w:numPr>
          <w:ilvl w:val="0"/>
          <w:numId w:val="1"/>
        </w:numPr>
        <w:tabs>
          <w:tab w:val="left" w:pos="409"/>
        </w:tabs>
        <w:spacing w:before="1" w:line="312" w:lineRule="auto"/>
        <w:ind w:left="146" w:right="141" w:firstLine="0"/>
        <w:jc w:val="both"/>
        <w:rPr>
          <w:sz w:val="21"/>
        </w:rPr>
      </w:pPr>
      <w:r>
        <w:rPr>
          <w:sz w:val="21"/>
        </w:rPr>
        <w:t>entrevista a ser realizada pelo Diretor de Escola/Diretor Escolar, em conjunto com o Supervisor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Ensino/Educacional</w:t>
      </w:r>
      <w:r>
        <w:rPr>
          <w:spacing w:val="40"/>
          <w:sz w:val="21"/>
        </w:rPr>
        <w:t xml:space="preserve"> </w:t>
      </w:r>
      <w:r>
        <w:rPr>
          <w:sz w:val="21"/>
        </w:rPr>
        <w:t>da</w:t>
      </w:r>
      <w:r>
        <w:rPr>
          <w:spacing w:val="40"/>
          <w:sz w:val="21"/>
        </w:rPr>
        <w:t xml:space="preserve"> </w:t>
      </w:r>
      <w:r>
        <w:rPr>
          <w:sz w:val="21"/>
        </w:rPr>
        <w:t>Unidade</w:t>
      </w:r>
      <w:r>
        <w:rPr>
          <w:spacing w:val="40"/>
          <w:sz w:val="21"/>
        </w:rPr>
        <w:t xml:space="preserve"> </w:t>
      </w:r>
      <w:r>
        <w:rPr>
          <w:sz w:val="21"/>
        </w:rPr>
        <w:t>Escolar:</w:t>
      </w:r>
      <w:r>
        <w:rPr>
          <w:spacing w:val="40"/>
          <w:sz w:val="21"/>
        </w:rPr>
        <w:t xml:space="preserve"> </w:t>
      </w:r>
      <w:r>
        <w:rPr>
          <w:sz w:val="21"/>
        </w:rPr>
        <w:t>vistas</w:t>
      </w:r>
      <w:r>
        <w:rPr>
          <w:spacing w:val="40"/>
          <w:sz w:val="21"/>
        </w:rPr>
        <w:t xml:space="preserve"> </w:t>
      </w:r>
      <w:r>
        <w:rPr>
          <w:sz w:val="21"/>
        </w:rPr>
        <w:t>a</w:t>
      </w:r>
      <w:r>
        <w:rPr>
          <w:spacing w:val="40"/>
          <w:sz w:val="21"/>
        </w:rPr>
        <w:t xml:space="preserve"> </w:t>
      </w:r>
      <w:r>
        <w:rPr>
          <w:sz w:val="21"/>
        </w:rPr>
        <w:t>análise</w:t>
      </w:r>
      <w:r>
        <w:rPr>
          <w:spacing w:val="40"/>
          <w:sz w:val="21"/>
        </w:rPr>
        <w:t xml:space="preserve"> </w:t>
      </w:r>
      <w:r>
        <w:rPr>
          <w:sz w:val="21"/>
        </w:rPr>
        <w:t>de competências e perfil do candidato, a fim de atender as necessidades requisitadas ao desempenho da função, de acordo com Resolução SE 52, de 09/08/2011 e suas alterações,</w:t>
      </w:r>
      <w:r>
        <w:rPr>
          <w:spacing w:val="40"/>
          <w:sz w:val="21"/>
        </w:rPr>
        <w:t xml:space="preserve"> </w:t>
      </w:r>
      <w:r>
        <w:rPr>
          <w:sz w:val="21"/>
        </w:rPr>
        <w:t>com atribuição</w:t>
      </w:r>
      <w:r>
        <w:rPr>
          <w:spacing w:val="40"/>
          <w:sz w:val="21"/>
        </w:rPr>
        <w:t xml:space="preserve"> </w:t>
      </w:r>
      <w:r>
        <w:rPr>
          <w:sz w:val="21"/>
        </w:rPr>
        <w:t>de pontuação</w:t>
      </w:r>
      <w:r>
        <w:rPr>
          <w:spacing w:val="40"/>
          <w:sz w:val="21"/>
        </w:rPr>
        <w:t xml:space="preserve"> </w:t>
      </w:r>
      <w:r>
        <w:rPr>
          <w:sz w:val="21"/>
        </w:rPr>
        <w:t>conforme desempenho,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até o limite de 15 </w:t>
      </w:r>
      <w:r>
        <w:rPr>
          <w:spacing w:val="-2"/>
          <w:sz w:val="21"/>
        </w:rPr>
        <w:t>pontos.</w:t>
      </w:r>
    </w:p>
    <w:p w14:paraId="3A0742D5" w14:textId="77777777" w:rsidR="003D16F1" w:rsidRDefault="003D16F1">
      <w:pPr>
        <w:pStyle w:val="PargrafodaLista"/>
        <w:spacing w:line="312" w:lineRule="auto"/>
        <w:jc w:val="both"/>
        <w:rPr>
          <w:sz w:val="21"/>
        </w:rPr>
        <w:sectPr w:rsidR="003D16F1">
          <w:pgSz w:w="11910" w:h="16840"/>
          <w:pgMar w:top="480" w:right="1559" w:bottom="280" w:left="1559" w:header="720" w:footer="720" w:gutter="0"/>
          <w:cols w:space="720"/>
        </w:sectPr>
      </w:pPr>
    </w:p>
    <w:p w14:paraId="439BB34E" w14:textId="77777777" w:rsidR="003D16F1" w:rsidRDefault="00000000">
      <w:pPr>
        <w:pStyle w:val="PargrafodaLista"/>
        <w:numPr>
          <w:ilvl w:val="0"/>
          <w:numId w:val="1"/>
        </w:numPr>
        <w:tabs>
          <w:tab w:val="left" w:pos="481"/>
        </w:tabs>
        <w:spacing w:before="75" w:line="316" w:lineRule="auto"/>
        <w:ind w:left="146" w:right="140" w:firstLine="0"/>
        <w:jc w:val="both"/>
        <w:rPr>
          <w:sz w:val="21"/>
        </w:rPr>
      </w:pPr>
      <w:r>
        <w:rPr>
          <w:sz w:val="21"/>
        </w:rPr>
        <w:lastRenderedPageBreak/>
        <w:t>serão avaliadas durante o processo as seguintes condutas: pontualidade no comparecimento às etapas do processo, 3 (três) pontos; apresentação adequada ao ambiente</w:t>
      </w:r>
      <w:r>
        <w:rPr>
          <w:spacing w:val="40"/>
          <w:sz w:val="21"/>
        </w:rPr>
        <w:t xml:space="preserve"> </w:t>
      </w:r>
      <w:r>
        <w:rPr>
          <w:sz w:val="21"/>
        </w:rPr>
        <w:t>escolar,</w:t>
      </w:r>
      <w:r>
        <w:rPr>
          <w:spacing w:val="40"/>
          <w:sz w:val="21"/>
        </w:rPr>
        <w:t xml:space="preserve"> </w:t>
      </w:r>
      <w:r>
        <w:rPr>
          <w:sz w:val="21"/>
        </w:rPr>
        <w:t>em</w:t>
      </w:r>
      <w:r>
        <w:rPr>
          <w:spacing w:val="40"/>
          <w:sz w:val="21"/>
        </w:rPr>
        <w:t xml:space="preserve"> </w:t>
      </w:r>
      <w:r>
        <w:rPr>
          <w:sz w:val="21"/>
        </w:rPr>
        <w:t>consonância</w:t>
      </w:r>
      <w:r>
        <w:rPr>
          <w:spacing w:val="40"/>
          <w:sz w:val="21"/>
        </w:rPr>
        <w:t xml:space="preserve"> </w:t>
      </w:r>
      <w:r>
        <w:rPr>
          <w:sz w:val="21"/>
        </w:rPr>
        <w:t>ao</w:t>
      </w:r>
      <w:r>
        <w:rPr>
          <w:spacing w:val="40"/>
          <w:sz w:val="21"/>
        </w:rPr>
        <w:t xml:space="preserve"> </w:t>
      </w:r>
      <w:r>
        <w:rPr>
          <w:sz w:val="21"/>
        </w:rPr>
        <w:t>inciso</w:t>
      </w:r>
      <w:r>
        <w:rPr>
          <w:spacing w:val="40"/>
          <w:sz w:val="21"/>
        </w:rPr>
        <w:t xml:space="preserve"> </w:t>
      </w:r>
      <w:r>
        <w:rPr>
          <w:sz w:val="21"/>
        </w:rPr>
        <w:t>X</w:t>
      </w:r>
      <w:r>
        <w:rPr>
          <w:spacing w:val="40"/>
          <w:sz w:val="21"/>
        </w:rPr>
        <w:t xml:space="preserve"> </w:t>
      </w:r>
      <w:r>
        <w:rPr>
          <w:sz w:val="21"/>
        </w:rPr>
        <w:t>do Artigo</w:t>
      </w:r>
      <w:r>
        <w:rPr>
          <w:spacing w:val="40"/>
          <w:sz w:val="21"/>
        </w:rPr>
        <w:t xml:space="preserve"> </w:t>
      </w:r>
      <w:r>
        <w:rPr>
          <w:sz w:val="21"/>
        </w:rPr>
        <w:t>241,</w:t>
      </w:r>
      <w:r>
        <w:rPr>
          <w:spacing w:val="40"/>
          <w:sz w:val="21"/>
        </w:rPr>
        <w:t xml:space="preserve"> </w:t>
      </w:r>
      <w:r>
        <w:rPr>
          <w:sz w:val="21"/>
        </w:rPr>
        <w:t>da</w:t>
      </w:r>
      <w:r>
        <w:rPr>
          <w:spacing w:val="40"/>
          <w:sz w:val="21"/>
        </w:rPr>
        <w:t xml:space="preserve"> </w:t>
      </w:r>
      <w:r>
        <w:rPr>
          <w:sz w:val="21"/>
        </w:rPr>
        <w:t>Lei</w:t>
      </w:r>
      <w:r>
        <w:rPr>
          <w:spacing w:val="40"/>
          <w:sz w:val="21"/>
        </w:rPr>
        <w:t xml:space="preserve"> </w:t>
      </w:r>
      <w:r>
        <w:rPr>
          <w:sz w:val="21"/>
        </w:rPr>
        <w:t>10.261/1968,</w:t>
      </w:r>
      <w:r>
        <w:rPr>
          <w:spacing w:val="40"/>
          <w:sz w:val="21"/>
        </w:rPr>
        <w:t xml:space="preserve"> </w:t>
      </w:r>
      <w:r>
        <w:rPr>
          <w:sz w:val="21"/>
        </w:rPr>
        <w:t>2 (dois) pontos e avaliação de habilidades atinentes à função, conforme estudo de caso proposto pela equipe gestora,</w:t>
      </w:r>
      <w:r>
        <w:rPr>
          <w:spacing w:val="40"/>
          <w:sz w:val="21"/>
        </w:rPr>
        <w:t xml:space="preserve"> </w:t>
      </w:r>
      <w:r>
        <w:rPr>
          <w:sz w:val="21"/>
        </w:rPr>
        <w:t>10 (dez) pontos.</w:t>
      </w:r>
    </w:p>
    <w:p w14:paraId="473A8D94" w14:textId="77777777" w:rsidR="003D16F1" w:rsidRDefault="003D16F1">
      <w:pPr>
        <w:pStyle w:val="Corpodetexto"/>
        <w:spacing w:before="62"/>
      </w:pPr>
    </w:p>
    <w:p w14:paraId="2C56433B" w14:textId="77777777" w:rsidR="003D16F1" w:rsidRDefault="00000000">
      <w:pPr>
        <w:pStyle w:val="Corpodetexto"/>
        <w:spacing w:line="321" w:lineRule="auto"/>
        <w:ind w:left="146" w:right="144"/>
        <w:jc w:val="both"/>
      </w:pPr>
      <w:r>
        <w:t>A classificação</w:t>
      </w:r>
      <w:r>
        <w:rPr>
          <w:spacing w:val="40"/>
        </w:rPr>
        <w:t xml:space="preserve"> </w:t>
      </w:r>
      <w:r>
        <w:t>final</w:t>
      </w:r>
      <w:r>
        <w:rPr>
          <w:spacing w:val="39"/>
        </w:rPr>
        <w:t xml:space="preserve"> </w:t>
      </w:r>
      <w:r>
        <w:t>será</w:t>
      </w:r>
      <w:r>
        <w:rPr>
          <w:spacing w:val="39"/>
        </w:rPr>
        <w:t xml:space="preserve"> </w:t>
      </w:r>
      <w:r>
        <w:t>determinada</w:t>
      </w:r>
      <w:r>
        <w:rPr>
          <w:spacing w:val="40"/>
        </w:rPr>
        <w:t xml:space="preserve"> </w:t>
      </w:r>
      <w:r>
        <w:t>com</w:t>
      </w:r>
      <w:r>
        <w:rPr>
          <w:spacing w:val="39"/>
        </w:rPr>
        <w:t xml:space="preserve"> </w:t>
      </w:r>
      <w:r>
        <w:t>base</w:t>
      </w:r>
      <w:r>
        <w:rPr>
          <w:spacing w:val="39"/>
        </w:rPr>
        <w:t xml:space="preserve"> </w:t>
      </w:r>
      <w:r>
        <w:t>na</w:t>
      </w:r>
      <w:r>
        <w:rPr>
          <w:spacing w:val="39"/>
        </w:rPr>
        <w:t xml:space="preserve"> </w:t>
      </w:r>
      <w:r>
        <w:t>soma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todos</w:t>
      </w:r>
      <w:r>
        <w:rPr>
          <w:spacing w:val="39"/>
        </w:rPr>
        <w:t xml:space="preserve"> </w:t>
      </w:r>
      <w:r>
        <w:t>os</w:t>
      </w:r>
      <w:r>
        <w:rPr>
          <w:spacing w:val="39"/>
        </w:rPr>
        <w:t xml:space="preserve"> </w:t>
      </w:r>
      <w:r>
        <w:t>pontos</w:t>
      </w:r>
      <w:r>
        <w:rPr>
          <w:spacing w:val="39"/>
        </w:rPr>
        <w:t xml:space="preserve"> </w:t>
      </w:r>
      <w:r>
        <w:t>obtidos pelo</w:t>
      </w:r>
      <w:r>
        <w:rPr>
          <w:spacing w:val="40"/>
        </w:rPr>
        <w:t xml:space="preserve"> </w:t>
      </w:r>
      <w:r>
        <w:t>candidato,</w:t>
      </w:r>
      <w:r>
        <w:rPr>
          <w:spacing w:val="40"/>
        </w:rPr>
        <w:t xml:space="preserve"> </w:t>
      </w:r>
      <w:r>
        <w:t>conforme</w:t>
      </w:r>
      <w:r>
        <w:rPr>
          <w:spacing w:val="40"/>
        </w:rPr>
        <w:t xml:space="preserve"> </w:t>
      </w:r>
      <w:r>
        <w:t>os critérios</w:t>
      </w:r>
      <w:r>
        <w:rPr>
          <w:spacing w:val="40"/>
        </w:rPr>
        <w:t xml:space="preserve"> </w:t>
      </w:r>
      <w:r>
        <w:t>estabelecidos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edital.</w:t>
      </w:r>
    </w:p>
    <w:p w14:paraId="045DE775" w14:textId="77777777" w:rsidR="003D16F1" w:rsidRDefault="003D16F1">
      <w:pPr>
        <w:pStyle w:val="Corpodetexto"/>
        <w:spacing w:before="72"/>
      </w:pPr>
    </w:p>
    <w:p w14:paraId="21852FC0" w14:textId="77777777" w:rsidR="003D16F1" w:rsidRDefault="00000000">
      <w:pPr>
        <w:pStyle w:val="Corpodetexto"/>
        <w:spacing w:line="309" w:lineRule="auto"/>
        <w:ind w:left="146" w:right="142"/>
        <w:jc w:val="both"/>
      </w:pPr>
      <w:r>
        <w:t>Em caso de igualdade</w:t>
      </w:r>
      <w:r>
        <w:rPr>
          <w:spacing w:val="40"/>
        </w:rPr>
        <w:t xml:space="preserve"> </w:t>
      </w:r>
      <w:r>
        <w:t>de pontuação,</w:t>
      </w:r>
      <w:r>
        <w:rPr>
          <w:spacing w:val="40"/>
        </w:rPr>
        <w:t xml:space="preserve"> </w:t>
      </w:r>
      <w:r>
        <w:t>serão aplicados</w:t>
      </w:r>
      <w:r>
        <w:rPr>
          <w:spacing w:val="40"/>
        </w:rPr>
        <w:t xml:space="preserve"> </w:t>
      </w:r>
      <w:r>
        <w:t>os seguintes critérios</w:t>
      </w:r>
      <w:r>
        <w:rPr>
          <w:spacing w:val="40"/>
        </w:rPr>
        <w:t xml:space="preserve"> </w:t>
      </w:r>
      <w:r>
        <w:t xml:space="preserve">de </w:t>
      </w:r>
      <w:r>
        <w:rPr>
          <w:spacing w:val="-2"/>
        </w:rPr>
        <w:t>desempate:</w:t>
      </w:r>
    </w:p>
    <w:p w14:paraId="0D858DBA" w14:textId="77777777" w:rsidR="003D16F1" w:rsidRDefault="003D16F1">
      <w:pPr>
        <w:pStyle w:val="Corpodetexto"/>
        <w:spacing w:before="85"/>
      </w:pPr>
    </w:p>
    <w:p w14:paraId="579ADC28" w14:textId="77777777" w:rsidR="003D16F1" w:rsidRDefault="00000000">
      <w:pPr>
        <w:pStyle w:val="PargrafodaLista"/>
        <w:numPr>
          <w:ilvl w:val="0"/>
          <w:numId w:val="4"/>
        </w:numPr>
        <w:tabs>
          <w:tab w:val="left" w:pos="396"/>
        </w:tabs>
        <w:spacing w:line="314" w:lineRule="auto"/>
        <w:ind w:left="146" w:right="135" w:firstLine="0"/>
        <w:jc w:val="both"/>
        <w:rPr>
          <w:sz w:val="21"/>
        </w:rPr>
      </w:pPr>
      <w:r>
        <w:rPr>
          <w:sz w:val="21"/>
        </w:rPr>
        <w:t>idade igual ou superior a 60 (sessenta) anos, dar-se-á preferência ao de maior idade, nos termos da Lei Federal n.º 10.741, de 1º de outubro de 2003 – (Estatuto do Idoso), como</w:t>
      </w:r>
      <w:r>
        <w:rPr>
          <w:spacing w:val="40"/>
          <w:sz w:val="21"/>
        </w:rPr>
        <w:t xml:space="preserve"> </w:t>
      </w:r>
      <w:r>
        <w:rPr>
          <w:sz w:val="21"/>
        </w:rPr>
        <w:t>primeiro</w:t>
      </w:r>
      <w:r>
        <w:rPr>
          <w:spacing w:val="40"/>
          <w:sz w:val="21"/>
        </w:rPr>
        <w:t xml:space="preserve"> </w:t>
      </w:r>
      <w:r>
        <w:rPr>
          <w:sz w:val="21"/>
        </w:rPr>
        <w:t>critério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desempate,</w:t>
      </w:r>
      <w:r>
        <w:rPr>
          <w:spacing w:val="40"/>
          <w:sz w:val="21"/>
        </w:rPr>
        <w:t xml:space="preserve"> </w:t>
      </w:r>
      <w:r>
        <w:rPr>
          <w:sz w:val="21"/>
        </w:rPr>
        <w:t>sendo</w:t>
      </w:r>
      <w:r>
        <w:rPr>
          <w:spacing w:val="40"/>
          <w:sz w:val="21"/>
        </w:rPr>
        <w:t xml:space="preserve"> </w:t>
      </w:r>
      <w:r>
        <w:rPr>
          <w:sz w:val="21"/>
        </w:rPr>
        <w:t>considerada,</w:t>
      </w:r>
      <w:r>
        <w:rPr>
          <w:spacing w:val="40"/>
          <w:sz w:val="21"/>
        </w:rPr>
        <w:t xml:space="preserve"> </w:t>
      </w:r>
      <w:r>
        <w:rPr>
          <w:sz w:val="21"/>
        </w:rPr>
        <w:t>para</w:t>
      </w:r>
      <w:r>
        <w:rPr>
          <w:spacing w:val="40"/>
          <w:sz w:val="21"/>
        </w:rPr>
        <w:t xml:space="preserve"> </w:t>
      </w:r>
      <w:r>
        <w:rPr>
          <w:sz w:val="21"/>
        </w:rPr>
        <w:t>esse</w:t>
      </w:r>
      <w:r>
        <w:rPr>
          <w:spacing w:val="40"/>
          <w:sz w:val="21"/>
        </w:rPr>
        <w:t xml:space="preserve"> </w:t>
      </w:r>
      <w:r>
        <w:rPr>
          <w:sz w:val="21"/>
        </w:rPr>
        <w:t>fim, a</w:t>
      </w:r>
      <w:r>
        <w:rPr>
          <w:spacing w:val="40"/>
          <w:sz w:val="21"/>
        </w:rPr>
        <w:t xml:space="preserve"> </w:t>
      </w:r>
      <w:r>
        <w:rPr>
          <w:sz w:val="21"/>
        </w:rPr>
        <w:t>data</w:t>
      </w:r>
      <w:r>
        <w:rPr>
          <w:spacing w:val="40"/>
          <w:sz w:val="21"/>
        </w:rPr>
        <w:t xml:space="preserve"> </w:t>
      </w:r>
      <w:r>
        <w:rPr>
          <w:sz w:val="21"/>
        </w:rPr>
        <w:t>de término do período de inscrições;</w:t>
      </w:r>
    </w:p>
    <w:p w14:paraId="6AFCBE39" w14:textId="77777777" w:rsidR="003D16F1" w:rsidRDefault="003D16F1">
      <w:pPr>
        <w:pStyle w:val="Corpodetexto"/>
        <w:spacing w:before="66"/>
      </w:pPr>
    </w:p>
    <w:p w14:paraId="7D1A8CC9" w14:textId="77777777" w:rsidR="003D16F1" w:rsidRDefault="00000000">
      <w:pPr>
        <w:pStyle w:val="PargrafodaLista"/>
        <w:numPr>
          <w:ilvl w:val="0"/>
          <w:numId w:val="4"/>
        </w:numPr>
        <w:tabs>
          <w:tab w:val="left" w:pos="396"/>
        </w:tabs>
        <w:ind w:left="396" w:hanging="250"/>
        <w:rPr>
          <w:sz w:val="21"/>
        </w:rPr>
      </w:pPr>
      <w:r>
        <w:rPr>
          <w:sz w:val="21"/>
        </w:rPr>
        <w:t>mais</w:t>
      </w:r>
      <w:r>
        <w:rPr>
          <w:spacing w:val="20"/>
          <w:sz w:val="21"/>
        </w:rPr>
        <w:t xml:space="preserve"> </w:t>
      </w:r>
      <w:r>
        <w:rPr>
          <w:sz w:val="21"/>
        </w:rPr>
        <w:t>idoso</w:t>
      </w:r>
      <w:r>
        <w:rPr>
          <w:spacing w:val="19"/>
          <w:sz w:val="21"/>
        </w:rPr>
        <w:t xml:space="preserve"> </w:t>
      </w:r>
      <w:r>
        <w:rPr>
          <w:sz w:val="21"/>
        </w:rPr>
        <w:t>entre</w:t>
      </w:r>
      <w:r>
        <w:rPr>
          <w:spacing w:val="19"/>
          <w:sz w:val="21"/>
        </w:rPr>
        <w:t xml:space="preserve"> </w:t>
      </w:r>
      <w:r>
        <w:rPr>
          <w:sz w:val="21"/>
        </w:rPr>
        <w:t>os</w:t>
      </w:r>
      <w:r>
        <w:rPr>
          <w:spacing w:val="6"/>
          <w:sz w:val="21"/>
        </w:rPr>
        <w:t xml:space="preserve"> </w:t>
      </w:r>
      <w:r>
        <w:rPr>
          <w:sz w:val="21"/>
        </w:rPr>
        <w:t>candidatos,</w:t>
      </w:r>
      <w:r>
        <w:rPr>
          <w:spacing w:val="33"/>
          <w:sz w:val="21"/>
        </w:rPr>
        <w:t xml:space="preserve"> </w:t>
      </w:r>
      <w:r>
        <w:rPr>
          <w:sz w:val="21"/>
        </w:rPr>
        <w:t>com</w:t>
      </w:r>
      <w:r>
        <w:rPr>
          <w:spacing w:val="19"/>
          <w:sz w:val="21"/>
        </w:rPr>
        <w:t xml:space="preserve"> </w:t>
      </w:r>
      <w:r>
        <w:rPr>
          <w:sz w:val="21"/>
        </w:rPr>
        <w:t>idade</w:t>
      </w:r>
      <w:r>
        <w:rPr>
          <w:spacing w:val="19"/>
          <w:sz w:val="21"/>
        </w:rPr>
        <w:t xml:space="preserve"> </w:t>
      </w:r>
      <w:r>
        <w:rPr>
          <w:sz w:val="21"/>
        </w:rPr>
        <w:t>inferior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6"/>
          <w:sz w:val="21"/>
        </w:rPr>
        <w:t xml:space="preserve"> </w:t>
      </w:r>
      <w:r>
        <w:rPr>
          <w:sz w:val="21"/>
        </w:rPr>
        <w:t>60</w:t>
      </w:r>
      <w:r>
        <w:rPr>
          <w:spacing w:val="19"/>
          <w:sz w:val="21"/>
        </w:rPr>
        <w:t xml:space="preserve"> </w:t>
      </w:r>
      <w:r>
        <w:rPr>
          <w:sz w:val="21"/>
        </w:rPr>
        <w:t>(sessenta)</w:t>
      </w:r>
      <w:r>
        <w:rPr>
          <w:spacing w:val="20"/>
          <w:sz w:val="21"/>
        </w:rPr>
        <w:t xml:space="preserve"> </w:t>
      </w:r>
      <w:r>
        <w:rPr>
          <w:spacing w:val="-2"/>
          <w:sz w:val="21"/>
        </w:rPr>
        <w:t>anos;</w:t>
      </w:r>
    </w:p>
    <w:p w14:paraId="7E97F36D" w14:textId="77777777" w:rsidR="003D16F1" w:rsidRDefault="003D16F1">
      <w:pPr>
        <w:pStyle w:val="Corpodetexto"/>
        <w:spacing w:before="93"/>
      </w:pPr>
    </w:p>
    <w:p w14:paraId="266298E8" w14:textId="77777777" w:rsidR="003D16F1" w:rsidRDefault="00000000">
      <w:pPr>
        <w:pStyle w:val="PargrafodaLista"/>
        <w:numPr>
          <w:ilvl w:val="0"/>
          <w:numId w:val="4"/>
        </w:numPr>
        <w:tabs>
          <w:tab w:val="left" w:pos="385"/>
        </w:tabs>
        <w:spacing w:before="1"/>
        <w:ind w:left="385" w:hanging="239"/>
        <w:rPr>
          <w:sz w:val="21"/>
        </w:rPr>
      </w:pPr>
      <w:r>
        <w:rPr>
          <w:sz w:val="21"/>
        </w:rPr>
        <w:t>maior</w:t>
      </w:r>
      <w:r>
        <w:rPr>
          <w:spacing w:val="21"/>
          <w:sz w:val="21"/>
        </w:rPr>
        <w:t xml:space="preserve"> </w:t>
      </w:r>
      <w:r>
        <w:rPr>
          <w:sz w:val="21"/>
        </w:rPr>
        <w:t>tempo</w:t>
      </w:r>
      <w:r>
        <w:rPr>
          <w:spacing w:val="22"/>
          <w:sz w:val="21"/>
        </w:rPr>
        <w:t xml:space="preserve"> </w:t>
      </w:r>
      <w:r>
        <w:rPr>
          <w:sz w:val="21"/>
        </w:rPr>
        <w:t>de</w:t>
      </w:r>
      <w:r>
        <w:rPr>
          <w:spacing w:val="8"/>
          <w:sz w:val="21"/>
        </w:rPr>
        <w:t xml:space="preserve"> </w:t>
      </w:r>
      <w:r>
        <w:rPr>
          <w:sz w:val="21"/>
        </w:rPr>
        <w:t>experiência</w:t>
      </w:r>
      <w:r>
        <w:rPr>
          <w:spacing w:val="34"/>
          <w:sz w:val="21"/>
        </w:rPr>
        <w:t xml:space="preserve"> </w:t>
      </w:r>
      <w:r>
        <w:rPr>
          <w:sz w:val="21"/>
        </w:rPr>
        <w:t>profissional</w:t>
      </w:r>
      <w:r>
        <w:rPr>
          <w:spacing w:val="35"/>
          <w:sz w:val="21"/>
        </w:rPr>
        <w:t xml:space="preserve"> </w:t>
      </w:r>
      <w:r>
        <w:rPr>
          <w:sz w:val="21"/>
        </w:rPr>
        <w:t>na</w:t>
      </w:r>
      <w:r>
        <w:rPr>
          <w:spacing w:val="8"/>
          <w:sz w:val="21"/>
        </w:rPr>
        <w:t xml:space="preserve"> </w:t>
      </w:r>
      <w:r>
        <w:rPr>
          <w:sz w:val="21"/>
        </w:rPr>
        <w:t>área</w:t>
      </w:r>
      <w:r>
        <w:rPr>
          <w:spacing w:val="20"/>
          <w:sz w:val="21"/>
        </w:rPr>
        <w:t xml:space="preserve"> </w:t>
      </w:r>
      <w:r>
        <w:rPr>
          <w:sz w:val="21"/>
        </w:rPr>
        <w:t>administrativa</w:t>
      </w:r>
      <w:r>
        <w:rPr>
          <w:spacing w:val="35"/>
          <w:sz w:val="21"/>
        </w:rPr>
        <w:t xml:space="preserve"> </w:t>
      </w:r>
      <w:r>
        <w:rPr>
          <w:sz w:val="21"/>
        </w:rPr>
        <w:t>em</w:t>
      </w:r>
      <w:r>
        <w:rPr>
          <w:spacing w:val="8"/>
          <w:sz w:val="21"/>
        </w:rPr>
        <w:t xml:space="preserve"> </w:t>
      </w:r>
      <w:r>
        <w:rPr>
          <w:sz w:val="21"/>
        </w:rPr>
        <w:t>unidade</w:t>
      </w:r>
      <w:r>
        <w:rPr>
          <w:spacing w:val="21"/>
          <w:sz w:val="21"/>
        </w:rPr>
        <w:t xml:space="preserve"> </w:t>
      </w:r>
      <w:r>
        <w:rPr>
          <w:sz w:val="21"/>
        </w:rPr>
        <w:t>escolar</w:t>
      </w:r>
      <w:r>
        <w:rPr>
          <w:spacing w:val="21"/>
          <w:sz w:val="21"/>
        </w:rPr>
        <w:t xml:space="preserve"> </w:t>
      </w:r>
      <w:r>
        <w:rPr>
          <w:spacing w:val="-10"/>
          <w:sz w:val="21"/>
        </w:rPr>
        <w:t>e</w:t>
      </w:r>
    </w:p>
    <w:p w14:paraId="2F90BCF2" w14:textId="77777777" w:rsidR="003D16F1" w:rsidRDefault="003D16F1">
      <w:pPr>
        <w:pStyle w:val="Corpodetexto"/>
        <w:spacing w:before="20"/>
      </w:pPr>
    </w:p>
    <w:p w14:paraId="5EAD6063" w14:textId="77777777" w:rsidR="003D16F1" w:rsidRDefault="00000000">
      <w:pPr>
        <w:pStyle w:val="PargrafodaLista"/>
        <w:numPr>
          <w:ilvl w:val="0"/>
          <w:numId w:val="4"/>
        </w:numPr>
        <w:tabs>
          <w:tab w:val="left" w:pos="433"/>
        </w:tabs>
        <w:spacing w:before="1" w:line="252" w:lineRule="auto"/>
        <w:ind w:left="146" w:right="142" w:firstLine="0"/>
        <w:jc w:val="both"/>
        <w:rPr>
          <w:sz w:val="21"/>
        </w:rPr>
      </w:pPr>
      <w:r>
        <w:rPr>
          <w:sz w:val="21"/>
        </w:rPr>
        <w:t>encargos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família</w:t>
      </w:r>
      <w:r>
        <w:rPr>
          <w:spacing w:val="40"/>
          <w:sz w:val="21"/>
        </w:rPr>
        <w:t xml:space="preserve"> </w:t>
      </w:r>
      <w:r>
        <w:rPr>
          <w:sz w:val="21"/>
        </w:rPr>
        <w:t>(maior</w:t>
      </w:r>
      <w:r>
        <w:rPr>
          <w:spacing w:val="40"/>
          <w:sz w:val="21"/>
        </w:rPr>
        <w:t xml:space="preserve"> </w:t>
      </w:r>
      <w:r>
        <w:rPr>
          <w:sz w:val="21"/>
        </w:rPr>
        <w:t>número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filhos</w:t>
      </w:r>
      <w:r>
        <w:rPr>
          <w:spacing w:val="40"/>
          <w:sz w:val="21"/>
        </w:rPr>
        <w:t xml:space="preserve"> </w:t>
      </w:r>
      <w:r>
        <w:rPr>
          <w:sz w:val="21"/>
        </w:rPr>
        <w:t>menores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18</w:t>
      </w:r>
      <w:r>
        <w:rPr>
          <w:spacing w:val="40"/>
          <w:sz w:val="21"/>
        </w:rPr>
        <w:t xml:space="preserve"> </w:t>
      </w:r>
      <w:r>
        <w:rPr>
          <w:sz w:val="21"/>
        </w:rPr>
        <w:t>anos),</w:t>
      </w:r>
      <w:r>
        <w:rPr>
          <w:spacing w:val="40"/>
          <w:sz w:val="21"/>
        </w:rPr>
        <w:t xml:space="preserve"> </w:t>
      </w:r>
      <w:r>
        <w:rPr>
          <w:sz w:val="21"/>
        </w:rPr>
        <w:t>apresentando cópia</w:t>
      </w:r>
      <w:r>
        <w:rPr>
          <w:spacing w:val="40"/>
          <w:sz w:val="21"/>
        </w:rPr>
        <w:t xml:space="preserve"> </w:t>
      </w:r>
      <w:r>
        <w:rPr>
          <w:sz w:val="21"/>
        </w:rPr>
        <w:t>e original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certidão</w:t>
      </w:r>
      <w:r>
        <w:rPr>
          <w:spacing w:val="40"/>
          <w:sz w:val="21"/>
        </w:rPr>
        <w:t xml:space="preserve"> </w:t>
      </w:r>
      <w:r>
        <w:rPr>
          <w:sz w:val="21"/>
        </w:rPr>
        <w:t>de</w:t>
      </w:r>
      <w:r>
        <w:rPr>
          <w:spacing w:val="40"/>
          <w:sz w:val="21"/>
        </w:rPr>
        <w:t xml:space="preserve"> </w:t>
      </w:r>
      <w:r>
        <w:rPr>
          <w:sz w:val="21"/>
        </w:rPr>
        <w:t>nascimento/RG</w:t>
      </w:r>
      <w:r>
        <w:rPr>
          <w:spacing w:val="40"/>
          <w:sz w:val="21"/>
        </w:rPr>
        <w:t xml:space="preserve"> </w:t>
      </w:r>
      <w:r>
        <w:rPr>
          <w:sz w:val="21"/>
        </w:rPr>
        <w:t>dos</w:t>
      </w:r>
      <w:r>
        <w:rPr>
          <w:spacing w:val="40"/>
          <w:sz w:val="21"/>
        </w:rPr>
        <w:t xml:space="preserve"> </w:t>
      </w:r>
      <w:r>
        <w:rPr>
          <w:sz w:val="21"/>
        </w:rPr>
        <w:t>dependentes.</w:t>
      </w:r>
    </w:p>
    <w:p w14:paraId="3C5792F4" w14:textId="77777777" w:rsidR="003D16F1" w:rsidRDefault="003D16F1">
      <w:pPr>
        <w:pStyle w:val="Corpodetexto"/>
        <w:spacing w:before="68"/>
      </w:pPr>
    </w:p>
    <w:p w14:paraId="06AD5E14" w14:textId="77777777" w:rsidR="003D16F1" w:rsidRDefault="00000000">
      <w:pPr>
        <w:pStyle w:val="Corpodetexto"/>
        <w:spacing w:line="321" w:lineRule="auto"/>
        <w:ind w:left="146" w:right="143"/>
        <w:jc w:val="both"/>
      </w:pPr>
      <w:r>
        <w:t>A classificação</w:t>
      </w:r>
      <w:r>
        <w:rPr>
          <w:spacing w:val="40"/>
        </w:rPr>
        <w:t xml:space="preserve"> </w:t>
      </w:r>
      <w:r>
        <w:t>final</w:t>
      </w:r>
      <w:r>
        <w:rPr>
          <w:spacing w:val="40"/>
        </w:rPr>
        <w:t xml:space="preserve"> </w:t>
      </w:r>
      <w:r>
        <w:t>será</w:t>
      </w:r>
      <w:r>
        <w:rPr>
          <w:spacing w:val="40"/>
        </w:rPr>
        <w:t xml:space="preserve"> </w:t>
      </w:r>
      <w:r>
        <w:t>publicada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ordem</w:t>
      </w:r>
      <w:r>
        <w:rPr>
          <w:spacing w:val="40"/>
        </w:rPr>
        <w:t xml:space="preserve"> </w:t>
      </w:r>
      <w:r>
        <w:t>decrescente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nota</w:t>
      </w:r>
      <w:r>
        <w:rPr>
          <w:spacing w:val="40"/>
        </w:rPr>
        <w:t xml:space="preserve"> </w:t>
      </w:r>
      <w:r>
        <w:t>obtida,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 xml:space="preserve">duas </w:t>
      </w:r>
      <w:r>
        <w:rPr>
          <w:spacing w:val="-2"/>
        </w:rPr>
        <w:t>listas:</w:t>
      </w:r>
    </w:p>
    <w:p w14:paraId="43FEEB06" w14:textId="77777777" w:rsidR="003D16F1" w:rsidRDefault="00000000">
      <w:pPr>
        <w:pStyle w:val="PargrafodaLista"/>
        <w:numPr>
          <w:ilvl w:val="0"/>
          <w:numId w:val="3"/>
        </w:numPr>
        <w:tabs>
          <w:tab w:val="left" w:pos="396"/>
        </w:tabs>
        <w:spacing w:line="230" w:lineRule="exact"/>
        <w:ind w:left="396" w:hanging="250"/>
        <w:rPr>
          <w:sz w:val="21"/>
        </w:rPr>
      </w:pPr>
      <w:r>
        <w:rPr>
          <w:sz w:val="21"/>
        </w:rPr>
        <w:t>lista</w:t>
      </w:r>
      <w:r>
        <w:rPr>
          <w:spacing w:val="20"/>
          <w:sz w:val="21"/>
        </w:rPr>
        <w:t xml:space="preserve"> </w:t>
      </w:r>
      <w:r>
        <w:rPr>
          <w:sz w:val="21"/>
        </w:rPr>
        <w:t>geral,</w:t>
      </w:r>
      <w:r>
        <w:rPr>
          <w:spacing w:val="20"/>
          <w:sz w:val="21"/>
        </w:rPr>
        <w:t xml:space="preserve"> </w:t>
      </w:r>
      <w:r>
        <w:rPr>
          <w:sz w:val="21"/>
        </w:rPr>
        <w:t>contendo</w:t>
      </w:r>
      <w:r>
        <w:rPr>
          <w:spacing w:val="34"/>
          <w:sz w:val="21"/>
        </w:rPr>
        <w:t xml:space="preserve"> </w:t>
      </w:r>
      <w:r>
        <w:rPr>
          <w:sz w:val="21"/>
        </w:rPr>
        <w:t>todos</w:t>
      </w:r>
      <w:r>
        <w:rPr>
          <w:spacing w:val="7"/>
          <w:sz w:val="21"/>
        </w:rPr>
        <w:t xml:space="preserve"> </w:t>
      </w:r>
      <w:r>
        <w:rPr>
          <w:sz w:val="21"/>
        </w:rPr>
        <w:t>os</w:t>
      </w:r>
      <w:r>
        <w:rPr>
          <w:spacing w:val="21"/>
          <w:sz w:val="21"/>
        </w:rPr>
        <w:t xml:space="preserve"> </w:t>
      </w:r>
      <w:r>
        <w:rPr>
          <w:sz w:val="21"/>
        </w:rPr>
        <w:t>candidatos</w:t>
      </w:r>
      <w:r>
        <w:rPr>
          <w:spacing w:val="33"/>
          <w:sz w:val="21"/>
        </w:rPr>
        <w:t xml:space="preserve"> </w:t>
      </w:r>
      <w:r>
        <w:rPr>
          <w:sz w:val="21"/>
        </w:rPr>
        <w:t>aprovados,</w:t>
      </w:r>
      <w:r>
        <w:rPr>
          <w:spacing w:val="21"/>
          <w:sz w:val="21"/>
        </w:rPr>
        <w:t xml:space="preserve"> </w:t>
      </w:r>
      <w:r>
        <w:rPr>
          <w:spacing w:val="-10"/>
          <w:sz w:val="21"/>
        </w:rPr>
        <w:t>e</w:t>
      </w:r>
    </w:p>
    <w:p w14:paraId="258B2324" w14:textId="77777777" w:rsidR="003D16F1" w:rsidRDefault="003D16F1">
      <w:pPr>
        <w:pStyle w:val="Corpodetexto"/>
        <w:spacing w:before="153"/>
      </w:pPr>
    </w:p>
    <w:p w14:paraId="65CFED60" w14:textId="77777777" w:rsidR="003D16F1" w:rsidRDefault="00000000">
      <w:pPr>
        <w:pStyle w:val="PargrafodaLista"/>
        <w:numPr>
          <w:ilvl w:val="0"/>
          <w:numId w:val="3"/>
        </w:numPr>
        <w:tabs>
          <w:tab w:val="left" w:pos="396"/>
        </w:tabs>
        <w:ind w:left="396" w:hanging="250"/>
        <w:rPr>
          <w:sz w:val="21"/>
        </w:rPr>
      </w:pPr>
      <w:r>
        <w:rPr>
          <w:sz w:val="21"/>
        </w:rPr>
        <w:t>lista</w:t>
      </w:r>
      <w:r>
        <w:rPr>
          <w:spacing w:val="20"/>
          <w:sz w:val="21"/>
        </w:rPr>
        <w:t xml:space="preserve"> </w:t>
      </w:r>
      <w:r>
        <w:rPr>
          <w:sz w:val="21"/>
        </w:rPr>
        <w:t>especial,</w:t>
      </w:r>
      <w:r>
        <w:rPr>
          <w:spacing w:val="20"/>
          <w:sz w:val="21"/>
        </w:rPr>
        <w:t xml:space="preserve"> </w:t>
      </w:r>
      <w:r>
        <w:rPr>
          <w:sz w:val="21"/>
        </w:rPr>
        <w:t>destinada</w:t>
      </w:r>
      <w:r>
        <w:rPr>
          <w:spacing w:val="34"/>
          <w:sz w:val="21"/>
        </w:rPr>
        <w:t xml:space="preserve"> </w:t>
      </w:r>
      <w:r>
        <w:rPr>
          <w:sz w:val="21"/>
        </w:rPr>
        <w:t>aos</w:t>
      </w:r>
      <w:r>
        <w:rPr>
          <w:spacing w:val="20"/>
          <w:sz w:val="21"/>
        </w:rPr>
        <w:t xml:space="preserve"> </w:t>
      </w:r>
      <w:r>
        <w:rPr>
          <w:sz w:val="21"/>
        </w:rPr>
        <w:t>candidatos</w:t>
      </w:r>
      <w:r>
        <w:rPr>
          <w:spacing w:val="20"/>
          <w:sz w:val="21"/>
        </w:rPr>
        <w:t xml:space="preserve"> </w:t>
      </w:r>
      <w:r>
        <w:rPr>
          <w:sz w:val="21"/>
        </w:rPr>
        <w:t>com</w:t>
      </w:r>
      <w:r>
        <w:rPr>
          <w:spacing w:val="21"/>
          <w:sz w:val="21"/>
        </w:rPr>
        <w:t xml:space="preserve"> </w:t>
      </w:r>
      <w:r>
        <w:rPr>
          <w:spacing w:val="-2"/>
          <w:sz w:val="21"/>
        </w:rPr>
        <w:t>deficiência.</w:t>
      </w:r>
    </w:p>
    <w:p w14:paraId="74D258C8" w14:textId="77777777" w:rsidR="003D16F1" w:rsidRDefault="003D16F1">
      <w:pPr>
        <w:pStyle w:val="Corpodetexto"/>
        <w:spacing w:before="154"/>
      </w:pPr>
    </w:p>
    <w:p w14:paraId="44A4F9DA" w14:textId="77777777" w:rsidR="003D16F1" w:rsidRDefault="00000000">
      <w:pPr>
        <w:pStyle w:val="Corpodetexto"/>
        <w:spacing w:line="309" w:lineRule="auto"/>
        <w:ind w:left="146" w:right="143"/>
        <w:jc w:val="both"/>
      </w:pPr>
      <w:r>
        <w:t>Será eliminado</w:t>
      </w:r>
      <w:r>
        <w:rPr>
          <w:spacing w:val="40"/>
        </w:rPr>
        <w:t xml:space="preserve"> </w:t>
      </w:r>
      <w:r>
        <w:t>do Processo</w:t>
      </w:r>
      <w:r>
        <w:rPr>
          <w:spacing w:val="40"/>
        </w:rPr>
        <w:t xml:space="preserve"> </w:t>
      </w:r>
      <w:r>
        <w:t>Seletivo</w:t>
      </w:r>
      <w:r>
        <w:rPr>
          <w:spacing w:val="40"/>
        </w:rPr>
        <w:t xml:space="preserve"> </w:t>
      </w:r>
      <w:r>
        <w:t>Simplificado</w:t>
      </w:r>
      <w:r>
        <w:rPr>
          <w:spacing w:val="40"/>
        </w:rPr>
        <w:t xml:space="preserve"> </w:t>
      </w:r>
      <w:r>
        <w:t>o candidato</w:t>
      </w:r>
      <w:r>
        <w:rPr>
          <w:spacing w:val="40"/>
        </w:rPr>
        <w:t xml:space="preserve"> </w:t>
      </w:r>
      <w:r>
        <w:t>que, na etapa</w:t>
      </w:r>
      <w:r>
        <w:rPr>
          <w:spacing w:val="40"/>
        </w:rPr>
        <w:t xml:space="preserve"> </w:t>
      </w:r>
      <w:r>
        <w:t xml:space="preserve">de entrevista, não atingir o mínimo de 40% da pontuação prevista, equivalente a 6 (seis) </w:t>
      </w:r>
      <w:r>
        <w:rPr>
          <w:spacing w:val="-2"/>
        </w:rPr>
        <w:t>pontos.</w:t>
      </w:r>
    </w:p>
    <w:p w14:paraId="0811EA27" w14:textId="77777777" w:rsidR="003D16F1" w:rsidRDefault="003D16F1">
      <w:pPr>
        <w:pStyle w:val="Corpodetexto"/>
        <w:spacing w:before="85"/>
      </w:pPr>
    </w:p>
    <w:p w14:paraId="3250985C" w14:textId="77777777" w:rsidR="003D16F1" w:rsidRDefault="00000000">
      <w:pPr>
        <w:pStyle w:val="Corpodetexto"/>
        <w:spacing w:line="316" w:lineRule="auto"/>
        <w:ind w:left="146" w:right="143"/>
        <w:jc w:val="both"/>
      </w:pPr>
      <w:r>
        <w:t>A</w:t>
      </w:r>
      <w:r>
        <w:rPr>
          <w:spacing w:val="28"/>
        </w:rPr>
        <w:t xml:space="preserve"> </w:t>
      </w:r>
      <w:r>
        <w:t>eliminação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neste</w:t>
      </w:r>
      <w:r>
        <w:rPr>
          <w:spacing w:val="40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Seletivo</w:t>
      </w:r>
      <w:r>
        <w:rPr>
          <w:spacing w:val="40"/>
        </w:rPr>
        <w:t xml:space="preserve"> </w:t>
      </w:r>
      <w:r>
        <w:t>Simplificado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implica</w:t>
      </w:r>
      <w:r>
        <w:rPr>
          <w:spacing w:val="40"/>
        </w:rPr>
        <w:t xml:space="preserve"> </w:t>
      </w:r>
      <w:r>
        <w:t>exclusão da inscrição</w:t>
      </w:r>
      <w:r>
        <w:rPr>
          <w:spacing w:val="40"/>
        </w:rPr>
        <w:t xml:space="preserve"> </w:t>
      </w:r>
      <w:r>
        <w:t>no Banco</w:t>
      </w:r>
      <w:r>
        <w:rPr>
          <w:spacing w:val="40"/>
        </w:rPr>
        <w:t xml:space="preserve"> </w:t>
      </w:r>
      <w:r>
        <w:t>de Talentos,</w:t>
      </w:r>
      <w:r>
        <w:rPr>
          <w:spacing w:val="40"/>
        </w:rPr>
        <w:t xml:space="preserve"> </w:t>
      </w:r>
      <w:r>
        <w:t>podendo</w:t>
      </w:r>
      <w:r>
        <w:rPr>
          <w:spacing w:val="40"/>
        </w:rPr>
        <w:t xml:space="preserve"> </w:t>
      </w:r>
      <w:r>
        <w:t>o candidato</w:t>
      </w:r>
      <w:r>
        <w:rPr>
          <w:spacing w:val="40"/>
        </w:rPr>
        <w:t xml:space="preserve"> </w:t>
      </w:r>
      <w:r>
        <w:t>participar</w:t>
      </w:r>
      <w:r>
        <w:rPr>
          <w:spacing w:val="40"/>
        </w:rPr>
        <w:t xml:space="preserve"> </w:t>
      </w:r>
      <w:r>
        <w:t>de outras convocações de seu interesse.</w:t>
      </w:r>
    </w:p>
    <w:p w14:paraId="58F1D21E" w14:textId="77777777" w:rsidR="003D16F1" w:rsidRDefault="003D16F1">
      <w:pPr>
        <w:pStyle w:val="Corpodetexto"/>
        <w:spacing w:before="15"/>
      </w:pPr>
    </w:p>
    <w:p w14:paraId="5016BACA" w14:textId="77777777" w:rsidR="003D16F1" w:rsidRDefault="00000000">
      <w:pPr>
        <w:pStyle w:val="Ttulo1"/>
        <w:numPr>
          <w:ilvl w:val="0"/>
          <w:numId w:val="2"/>
        </w:numPr>
        <w:tabs>
          <w:tab w:val="left" w:pos="349"/>
        </w:tabs>
        <w:ind w:left="349" w:hanging="203"/>
        <w:jc w:val="both"/>
      </w:pPr>
      <w:r>
        <w:t>–</w:t>
      </w:r>
      <w:r>
        <w:rPr>
          <w:spacing w:val="20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RESULTADO</w:t>
      </w:r>
      <w:r>
        <w:rPr>
          <w:spacing w:val="34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CADASTRO</w:t>
      </w:r>
      <w:r>
        <w:rPr>
          <w:spacing w:val="33"/>
        </w:rPr>
        <w:t xml:space="preserve"> </w:t>
      </w:r>
      <w:r>
        <w:rPr>
          <w:spacing w:val="-2"/>
        </w:rPr>
        <w:t>RESERVA</w:t>
      </w:r>
    </w:p>
    <w:p w14:paraId="1308B4D2" w14:textId="77777777" w:rsidR="003D16F1" w:rsidRDefault="003D16F1">
      <w:pPr>
        <w:pStyle w:val="Corpodetexto"/>
        <w:spacing w:before="94"/>
        <w:rPr>
          <w:rFonts w:ascii="Arial"/>
          <w:b/>
        </w:rPr>
      </w:pPr>
    </w:p>
    <w:p w14:paraId="500DA32C" w14:textId="77777777" w:rsidR="003D16F1" w:rsidRDefault="00000000">
      <w:pPr>
        <w:pStyle w:val="Corpodetexto"/>
        <w:ind w:left="146"/>
        <w:jc w:val="both"/>
      </w:pPr>
      <w:r>
        <w:t>O</w:t>
      </w:r>
      <w:r>
        <w:rPr>
          <w:spacing w:val="6"/>
        </w:rPr>
        <w:t xml:space="preserve"> </w:t>
      </w:r>
      <w:r>
        <w:t>resultado</w:t>
      </w:r>
      <w:r>
        <w:rPr>
          <w:spacing w:val="32"/>
        </w:rPr>
        <w:t xml:space="preserve"> </w:t>
      </w:r>
      <w:r>
        <w:t>ocorrerá</w:t>
      </w:r>
      <w:r>
        <w:rPr>
          <w:spacing w:val="19"/>
        </w:rPr>
        <w:t xml:space="preserve"> </w:t>
      </w:r>
      <w:r>
        <w:t>com</w:t>
      </w:r>
      <w:r>
        <w:rPr>
          <w:spacing w:val="2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publicação</w:t>
      </w:r>
      <w:r>
        <w:rPr>
          <w:spacing w:val="32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Lista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Classificação</w:t>
      </w:r>
      <w:r>
        <w:rPr>
          <w:spacing w:val="32"/>
        </w:rPr>
        <w:t xml:space="preserve"> </w:t>
      </w:r>
      <w:r>
        <w:t>Final</w:t>
      </w:r>
      <w:r>
        <w:rPr>
          <w:spacing w:val="6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Diário</w:t>
      </w:r>
      <w:r>
        <w:rPr>
          <w:spacing w:val="20"/>
        </w:rPr>
        <w:t xml:space="preserve"> </w:t>
      </w:r>
      <w:r>
        <w:rPr>
          <w:spacing w:val="-2"/>
        </w:rPr>
        <w:t>Oficial.</w:t>
      </w:r>
    </w:p>
    <w:p w14:paraId="3639A261" w14:textId="77777777" w:rsidR="003D16F1" w:rsidRDefault="003D16F1">
      <w:pPr>
        <w:pStyle w:val="Corpodetexto"/>
        <w:spacing w:before="93"/>
      </w:pPr>
    </w:p>
    <w:p w14:paraId="5C174372" w14:textId="77777777" w:rsidR="003D16F1" w:rsidRDefault="00000000">
      <w:pPr>
        <w:pStyle w:val="Corpodetexto"/>
        <w:spacing w:line="309" w:lineRule="auto"/>
        <w:ind w:left="146" w:right="144"/>
        <w:jc w:val="both"/>
      </w:pPr>
      <w:r>
        <w:t>Os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convocados</w:t>
      </w:r>
      <w:r>
        <w:rPr>
          <w:spacing w:val="40"/>
        </w:rPr>
        <w:t xml:space="preserve"> </w:t>
      </w:r>
      <w:r>
        <w:t>permanecerão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cadastro</w:t>
      </w:r>
      <w:r>
        <w:rPr>
          <w:spacing w:val="40"/>
        </w:rPr>
        <w:t xml:space="preserve"> </w:t>
      </w:r>
      <w:r>
        <w:t>reserva</w:t>
      </w:r>
      <w:r>
        <w:rPr>
          <w:spacing w:val="40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prazo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validade</w:t>
      </w:r>
      <w:r>
        <w:rPr>
          <w:spacing w:val="40"/>
        </w:rPr>
        <w:t xml:space="preserve"> </w:t>
      </w:r>
      <w:r>
        <w:t xml:space="preserve">do </w:t>
      </w:r>
      <w:r>
        <w:rPr>
          <w:spacing w:val="-2"/>
        </w:rPr>
        <w:t>edital.</w:t>
      </w:r>
    </w:p>
    <w:p w14:paraId="03834EF3" w14:textId="77777777" w:rsidR="003D16F1" w:rsidRDefault="00000000">
      <w:pPr>
        <w:pStyle w:val="Corpodetexto"/>
        <w:spacing w:before="218" w:line="321" w:lineRule="auto"/>
        <w:ind w:left="146" w:right="143"/>
        <w:jc w:val="both"/>
      </w:pPr>
      <w:r>
        <w:t>É</w:t>
      </w:r>
      <w:r>
        <w:rPr>
          <w:spacing w:val="40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responsabilidade</w:t>
      </w:r>
      <w:r>
        <w:rPr>
          <w:spacing w:val="40"/>
        </w:rPr>
        <w:t xml:space="preserve"> </w:t>
      </w:r>
      <w:r>
        <w:t>exclusiva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acompanhar,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meio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Diário</w:t>
      </w:r>
      <w:r>
        <w:rPr>
          <w:spacing w:val="40"/>
        </w:rPr>
        <w:t xml:space="preserve"> </w:t>
      </w:r>
      <w:r>
        <w:t>Oficial do Estado,</w:t>
      </w:r>
      <w:r>
        <w:rPr>
          <w:spacing w:val="40"/>
        </w:rPr>
        <w:t xml:space="preserve"> </w:t>
      </w:r>
      <w:r>
        <w:t>todas</w:t>
      </w:r>
      <w:r>
        <w:rPr>
          <w:spacing w:val="40"/>
        </w:rPr>
        <w:t xml:space="preserve"> </w:t>
      </w:r>
      <w:r>
        <w:t>as publicações</w:t>
      </w:r>
      <w:r>
        <w:rPr>
          <w:spacing w:val="40"/>
        </w:rPr>
        <w:t xml:space="preserve"> </w:t>
      </w:r>
      <w:r>
        <w:t>referentes</w:t>
      </w:r>
      <w:r>
        <w:rPr>
          <w:spacing w:val="40"/>
        </w:rPr>
        <w:t xml:space="preserve"> </w:t>
      </w:r>
      <w:r>
        <w:t>aos editais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comunicados.</w:t>
      </w:r>
    </w:p>
    <w:p w14:paraId="5F786E48" w14:textId="77777777" w:rsidR="003D16F1" w:rsidRDefault="003D16F1">
      <w:pPr>
        <w:pStyle w:val="Corpodetexto"/>
      </w:pPr>
    </w:p>
    <w:p w14:paraId="2A2BAE3A" w14:textId="77777777" w:rsidR="003D16F1" w:rsidRDefault="00000000">
      <w:pPr>
        <w:pStyle w:val="Ttulo1"/>
        <w:numPr>
          <w:ilvl w:val="0"/>
          <w:numId w:val="2"/>
        </w:numPr>
        <w:tabs>
          <w:tab w:val="left" w:pos="408"/>
        </w:tabs>
        <w:ind w:left="408" w:hanging="262"/>
        <w:jc w:val="both"/>
      </w:pPr>
      <w:r>
        <w:t>–</w:t>
      </w:r>
      <w:r>
        <w:rPr>
          <w:spacing w:val="19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rPr>
          <w:spacing w:val="-2"/>
        </w:rPr>
        <w:t>RECURSOS</w:t>
      </w:r>
    </w:p>
    <w:p w14:paraId="68C7BA63" w14:textId="77777777" w:rsidR="003D16F1" w:rsidRDefault="003D16F1">
      <w:pPr>
        <w:pStyle w:val="Corpodetexto"/>
        <w:spacing w:before="105"/>
        <w:rPr>
          <w:rFonts w:ascii="Arial"/>
          <w:b/>
        </w:rPr>
      </w:pPr>
    </w:p>
    <w:p w14:paraId="51466791" w14:textId="77777777" w:rsidR="003D16F1" w:rsidRDefault="00000000">
      <w:pPr>
        <w:pStyle w:val="Corpodetexto"/>
        <w:ind w:left="146"/>
        <w:jc w:val="both"/>
      </w:pPr>
      <w:r>
        <w:t>Será</w:t>
      </w:r>
      <w:r>
        <w:rPr>
          <w:spacing w:val="19"/>
        </w:rPr>
        <w:t xml:space="preserve"> </w:t>
      </w:r>
      <w:r>
        <w:t>admitido</w:t>
      </w:r>
      <w:r>
        <w:rPr>
          <w:spacing w:val="20"/>
        </w:rPr>
        <w:t xml:space="preserve"> </w:t>
      </w:r>
      <w:r>
        <w:t>recurso</w:t>
      </w:r>
      <w:r>
        <w:rPr>
          <w:spacing w:val="20"/>
        </w:rPr>
        <w:t xml:space="preserve"> </w:t>
      </w:r>
      <w:r>
        <w:t>quanto</w:t>
      </w:r>
      <w:r>
        <w:rPr>
          <w:spacing w:val="32"/>
        </w:rPr>
        <w:t xml:space="preserve"> </w:t>
      </w:r>
      <w:r>
        <w:t>ao</w:t>
      </w:r>
      <w:r>
        <w:rPr>
          <w:spacing w:val="6"/>
        </w:rPr>
        <w:t xml:space="preserve"> </w:t>
      </w:r>
      <w:r>
        <w:t>resultado</w:t>
      </w:r>
      <w:r>
        <w:rPr>
          <w:spacing w:val="19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rPr>
          <w:spacing w:val="-2"/>
        </w:rPr>
        <w:t>classificação.</w:t>
      </w:r>
    </w:p>
    <w:p w14:paraId="15000C55" w14:textId="77777777" w:rsidR="003D16F1" w:rsidRDefault="003D16F1">
      <w:pPr>
        <w:pStyle w:val="Corpodetexto"/>
        <w:jc w:val="both"/>
        <w:sectPr w:rsidR="003D16F1">
          <w:pgSz w:w="11910" w:h="16840"/>
          <w:pgMar w:top="480" w:right="1559" w:bottom="280" w:left="1559" w:header="720" w:footer="720" w:gutter="0"/>
          <w:cols w:space="720"/>
        </w:sectPr>
      </w:pPr>
    </w:p>
    <w:p w14:paraId="3DE5C683" w14:textId="77777777" w:rsidR="003D16F1" w:rsidRDefault="00000000">
      <w:pPr>
        <w:pStyle w:val="Corpodetexto"/>
        <w:spacing w:before="75" w:line="321" w:lineRule="auto"/>
        <w:ind w:left="146" w:right="142"/>
        <w:jc w:val="both"/>
      </w:pPr>
      <w:r>
        <w:lastRenderedPageBreak/>
        <w:t>O prazo</w:t>
      </w:r>
      <w:r>
        <w:rPr>
          <w:spacing w:val="26"/>
        </w:rPr>
        <w:t xml:space="preserve"> </w:t>
      </w:r>
      <w:r>
        <w:t>para interposição</w:t>
      </w:r>
      <w:r>
        <w:rPr>
          <w:spacing w:val="40"/>
        </w:rPr>
        <w:t xml:space="preserve"> </w:t>
      </w:r>
      <w:r>
        <w:t>de recurso</w:t>
      </w:r>
      <w:r>
        <w:rPr>
          <w:spacing w:val="26"/>
        </w:rPr>
        <w:t xml:space="preserve"> </w:t>
      </w:r>
      <w:r>
        <w:t>será</w:t>
      </w:r>
      <w:r>
        <w:rPr>
          <w:spacing w:val="26"/>
        </w:rPr>
        <w:t xml:space="preserve"> </w:t>
      </w:r>
      <w:r>
        <w:t>de 2 (dois)</w:t>
      </w:r>
      <w:r>
        <w:rPr>
          <w:spacing w:val="26"/>
        </w:rPr>
        <w:t xml:space="preserve"> </w:t>
      </w:r>
      <w:r>
        <w:t>dias úteis,</w:t>
      </w:r>
      <w:r>
        <w:rPr>
          <w:spacing w:val="26"/>
        </w:rPr>
        <w:t xml:space="preserve"> </w:t>
      </w:r>
      <w:r>
        <w:t>a contar</w:t>
      </w:r>
      <w:r>
        <w:rPr>
          <w:spacing w:val="26"/>
        </w:rPr>
        <w:t xml:space="preserve"> </w:t>
      </w:r>
      <w:r>
        <w:t>da publicação da classificação.</w:t>
      </w:r>
    </w:p>
    <w:p w14:paraId="32FD5AD2" w14:textId="77777777" w:rsidR="003D16F1" w:rsidRDefault="00000000">
      <w:pPr>
        <w:pStyle w:val="Corpodetexto"/>
        <w:spacing w:before="206"/>
        <w:ind w:left="146"/>
      </w:pPr>
      <w:r>
        <w:t>Admitir-se-á</w:t>
      </w:r>
      <w:r>
        <w:rPr>
          <w:spacing w:val="35"/>
        </w:rPr>
        <w:t xml:space="preserve"> </w:t>
      </w:r>
      <w:r>
        <w:t>um</w:t>
      </w:r>
      <w:r>
        <w:rPr>
          <w:spacing w:val="8"/>
        </w:rPr>
        <w:t xml:space="preserve"> </w:t>
      </w:r>
      <w:r>
        <w:t>único</w:t>
      </w:r>
      <w:r>
        <w:rPr>
          <w:spacing w:val="21"/>
        </w:rPr>
        <w:t xml:space="preserve"> </w:t>
      </w:r>
      <w:r>
        <w:t>recurso</w:t>
      </w:r>
      <w:r>
        <w:rPr>
          <w:spacing w:val="35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candidato,</w:t>
      </w:r>
      <w:r>
        <w:rPr>
          <w:spacing w:val="35"/>
        </w:rPr>
        <w:t xml:space="preserve"> </w:t>
      </w:r>
      <w:r>
        <w:t>desde</w:t>
      </w:r>
      <w:r>
        <w:rPr>
          <w:spacing w:val="22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devidamente</w:t>
      </w:r>
      <w:r>
        <w:rPr>
          <w:spacing w:val="35"/>
        </w:rPr>
        <w:t xml:space="preserve"> </w:t>
      </w:r>
      <w:r>
        <w:rPr>
          <w:spacing w:val="-2"/>
        </w:rPr>
        <w:t>fundamentado.</w:t>
      </w:r>
    </w:p>
    <w:p w14:paraId="3C91EBDA" w14:textId="77777777" w:rsidR="003D16F1" w:rsidRDefault="003D16F1">
      <w:pPr>
        <w:pStyle w:val="Corpodetexto"/>
        <w:spacing w:before="33"/>
      </w:pPr>
    </w:p>
    <w:p w14:paraId="4511E190" w14:textId="77777777" w:rsidR="003D16F1" w:rsidRDefault="00000000">
      <w:pPr>
        <w:pStyle w:val="Corpodetexto"/>
        <w:spacing w:line="249" w:lineRule="auto"/>
        <w:ind w:left="146"/>
      </w:pPr>
      <w:r>
        <w:t>Compete ao Diretor Escolar/Diretor</w:t>
      </w:r>
      <w:r>
        <w:rPr>
          <w:spacing w:val="35"/>
        </w:rPr>
        <w:t xml:space="preserve"> </w:t>
      </w:r>
      <w:r>
        <w:t>de Escola a decisão dos recursos impetrados, sendo soberana</w:t>
      </w:r>
      <w:r>
        <w:rPr>
          <w:spacing w:val="40"/>
        </w:rPr>
        <w:t xml:space="preserve"> </w:t>
      </w:r>
      <w:r>
        <w:t>em suas</w:t>
      </w:r>
      <w:r>
        <w:rPr>
          <w:spacing w:val="40"/>
        </w:rPr>
        <w:t xml:space="preserve"> </w:t>
      </w:r>
      <w:r>
        <w:t>decisões,</w:t>
      </w:r>
      <w:r>
        <w:rPr>
          <w:spacing w:val="40"/>
        </w:rPr>
        <w:t xml:space="preserve"> </w:t>
      </w:r>
      <w:r>
        <w:t>razão</w:t>
      </w:r>
      <w:r>
        <w:rPr>
          <w:spacing w:val="40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qual</w:t>
      </w:r>
      <w:r>
        <w:rPr>
          <w:spacing w:val="40"/>
        </w:rPr>
        <w:t xml:space="preserve"> </w:t>
      </w:r>
      <w:r>
        <w:t>não caberão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adicionais.</w:t>
      </w:r>
    </w:p>
    <w:p w14:paraId="5A072335" w14:textId="77777777" w:rsidR="003D16F1" w:rsidRDefault="00000000">
      <w:pPr>
        <w:pStyle w:val="Corpodetexto"/>
        <w:spacing w:before="14" w:line="249" w:lineRule="auto"/>
        <w:ind w:left="146"/>
      </w:pPr>
      <w:r>
        <w:t>Somente</w:t>
      </w:r>
      <w:r>
        <w:rPr>
          <w:spacing w:val="80"/>
        </w:rPr>
        <w:t xml:space="preserve"> </w:t>
      </w:r>
      <w:r>
        <w:t>serão</w:t>
      </w:r>
      <w:r>
        <w:rPr>
          <w:spacing w:val="79"/>
        </w:rPr>
        <w:t xml:space="preserve"> </w:t>
      </w:r>
      <w:r>
        <w:t>aceitos</w:t>
      </w:r>
      <w:r>
        <w:rPr>
          <w:spacing w:val="79"/>
        </w:rPr>
        <w:t xml:space="preserve"> </w:t>
      </w:r>
      <w:r>
        <w:t>os</w:t>
      </w:r>
      <w:r>
        <w:rPr>
          <w:spacing w:val="40"/>
        </w:rPr>
        <w:t xml:space="preserve"> </w:t>
      </w:r>
      <w:r>
        <w:t>recursos</w:t>
      </w:r>
      <w:r>
        <w:rPr>
          <w:spacing w:val="80"/>
        </w:rPr>
        <w:t xml:space="preserve"> </w:t>
      </w:r>
      <w:r>
        <w:t>interpostos</w:t>
      </w:r>
      <w:r>
        <w:rPr>
          <w:spacing w:val="80"/>
        </w:rPr>
        <w:t xml:space="preserve"> </w:t>
      </w:r>
      <w:r>
        <w:t>protocolados</w:t>
      </w:r>
      <w:r>
        <w:rPr>
          <w:spacing w:val="80"/>
        </w:rPr>
        <w:t xml:space="preserve"> </w:t>
      </w:r>
      <w:r>
        <w:t>pessoalmente</w:t>
      </w:r>
      <w:r>
        <w:rPr>
          <w:spacing w:val="80"/>
        </w:rPr>
        <w:t xml:space="preserve"> </w:t>
      </w:r>
      <w:r>
        <w:t>junto</w:t>
      </w:r>
      <w:r>
        <w:rPr>
          <w:spacing w:val="79"/>
        </w:rPr>
        <w:t xml:space="preserve"> </w:t>
      </w:r>
      <w:r>
        <w:t>a unidade escolar.</w:t>
      </w:r>
    </w:p>
    <w:p w14:paraId="5EDE968C" w14:textId="77777777" w:rsidR="003D16F1" w:rsidRDefault="00000000">
      <w:pPr>
        <w:pStyle w:val="Corpodetexto"/>
        <w:spacing w:before="2" w:line="249" w:lineRule="auto"/>
        <w:ind w:left="146"/>
      </w:pPr>
      <w:r>
        <w:t>A decisão</w:t>
      </w:r>
      <w:r>
        <w:rPr>
          <w:spacing w:val="38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recurso</w:t>
      </w:r>
      <w:r>
        <w:rPr>
          <w:spacing w:val="38"/>
        </w:rPr>
        <w:t xml:space="preserve"> </w:t>
      </w:r>
      <w:r>
        <w:t>será</w:t>
      </w:r>
      <w:r>
        <w:rPr>
          <w:spacing w:val="38"/>
        </w:rPr>
        <w:t xml:space="preserve"> </w:t>
      </w:r>
      <w:r>
        <w:t>dada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conhecer,</w:t>
      </w:r>
      <w:r>
        <w:rPr>
          <w:spacing w:val="40"/>
        </w:rPr>
        <w:t xml:space="preserve"> </w:t>
      </w:r>
      <w:r>
        <w:t>conforme</w:t>
      </w:r>
      <w:r>
        <w:rPr>
          <w:spacing w:val="38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caso,</w:t>
      </w:r>
      <w:r>
        <w:rPr>
          <w:spacing w:val="38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meio</w:t>
      </w:r>
      <w:r>
        <w:rPr>
          <w:spacing w:val="3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publicação no Diário Oficial do Estado de São Paulo.</w:t>
      </w:r>
    </w:p>
    <w:p w14:paraId="1C426116" w14:textId="77777777" w:rsidR="003D16F1" w:rsidRDefault="003D16F1">
      <w:pPr>
        <w:pStyle w:val="Corpodetexto"/>
        <w:spacing w:before="25"/>
      </w:pPr>
    </w:p>
    <w:p w14:paraId="399355DF" w14:textId="77777777" w:rsidR="003D16F1" w:rsidRDefault="00000000">
      <w:pPr>
        <w:pStyle w:val="Ttulo1"/>
        <w:numPr>
          <w:ilvl w:val="0"/>
          <w:numId w:val="2"/>
        </w:numPr>
        <w:tabs>
          <w:tab w:val="left" w:pos="467"/>
        </w:tabs>
        <w:ind w:left="467" w:hanging="321"/>
      </w:pPr>
      <w:r>
        <w:t>–</w:t>
      </w:r>
      <w:r>
        <w:rPr>
          <w:spacing w:val="25"/>
        </w:rPr>
        <w:t xml:space="preserve"> </w:t>
      </w:r>
      <w:r>
        <w:t>DAS</w:t>
      </w:r>
      <w:r>
        <w:rPr>
          <w:spacing w:val="26"/>
        </w:rPr>
        <w:t xml:space="preserve"> </w:t>
      </w:r>
      <w:r>
        <w:t>DISPOSIÇÕES</w:t>
      </w:r>
      <w:r>
        <w:rPr>
          <w:spacing w:val="40"/>
        </w:rPr>
        <w:t xml:space="preserve"> </w:t>
      </w:r>
      <w:r>
        <w:rPr>
          <w:spacing w:val="-2"/>
        </w:rPr>
        <w:t>FINAIS</w:t>
      </w:r>
    </w:p>
    <w:p w14:paraId="64520D6C" w14:textId="77777777" w:rsidR="003D16F1" w:rsidRDefault="003D16F1">
      <w:pPr>
        <w:pStyle w:val="Corpodetexto"/>
        <w:spacing w:before="93"/>
        <w:rPr>
          <w:rFonts w:ascii="Arial"/>
          <w:b/>
        </w:rPr>
      </w:pPr>
    </w:p>
    <w:p w14:paraId="3AD9D807" w14:textId="77777777" w:rsidR="003D16F1" w:rsidRDefault="00000000">
      <w:pPr>
        <w:pStyle w:val="Corpodetexto"/>
        <w:ind w:left="146"/>
      </w:pPr>
      <w:r>
        <w:t>A</w:t>
      </w:r>
      <w:r>
        <w:rPr>
          <w:spacing w:val="-6"/>
        </w:rPr>
        <w:t xml:space="preserve"> </w:t>
      </w:r>
      <w:r>
        <w:t>inscrição</w:t>
      </w:r>
      <w:r>
        <w:rPr>
          <w:spacing w:val="35"/>
        </w:rPr>
        <w:t xml:space="preserve"> </w:t>
      </w:r>
      <w:r>
        <w:t>implica</w:t>
      </w:r>
      <w:r>
        <w:rPr>
          <w:spacing w:val="22"/>
        </w:rPr>
        <w:t xml:space="preserve"> </w:t>
      </w:r>
      <w:r>
        <w:t>aceitação</w:t>
      </w:r>
      <w:r>
        <w:rPr>
          <w:spacing w:val="20"/>
        </w:rPr>
        <w:t xml:space="preserve"> </w:t>
      </w:r>
      <w:r>
        <w:t>das</w:t>
      </w:r>
      <w:r>
        <w:rPr>
          <w:spacing w:val="21"/>
        </w:rPr>
        <w:t xml:space="preserve"> </w:t>
      </w:r>
      <w:r>
        <w:t>condições</w:t>
      </w:r>
      <w:r>
        <w:rPr>
          <w:spacing w:val="3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rPr>
          <w:spacing w:val="-2"/>
        </w:rPr>
        <w:t>edital.</w:t>
      </w:r>
    </w:p>
    <w:p w14:paraId="52415EAE" w14:textId="77777777" w:rsidR="003D16F1" w:rsidRDefault="003D16F1">
      <w:pPr>
        <w:pStyle w:val="Corpodetexto"/>
        <w:spacing w:before="142"/>
      </w:pPr>
    </w:p>
    <w:p w14:paraId="30DA26C2" w14:textId="77777777" w:rsidR="003D16F1" w:rsidRDefault="00000000">
      <w:pPr>
        <w:pStyle w:val="Corpodetexto"/>
        <w:spacing w:line="321" w:lineRule="auto"/>
        <w:ind w:left="146" w:right="143"/>
        <w:jc w:val="both"/>
      </w:pPr>
      <w:r>
        <w:t>A participação</w:t>
      </w:r>
      <w:r>
        <w:rPr>
          <w:spacing w:val="4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t>processo</w:t>
      </w:r>
      <w:r>
        <w:rPr>
          <w:spacing w:val="40"/>
        </w:rPr>
        <w:t xml:space="preserve"> </w:t>
      </w:r>
      <w:r>
        <w:t>seletivo</w:t>
      </w:r>
      <w:r>
        <w:rPr>
          <w:spacing w:val="40"/>
        </w:rPr>
        <w:t xml:space="preserve"> </w:t>
      </w:r>
      <w:r>
        <w:t>não</w:t>
      </w:r>
      <w:r>
        <w:rPr>
          <w:spacing w:val="27"/>
        </w:rPr>
        <w:t xml:space="preserve"> </w:t>
      </w:r>
      <w:r>
        <w:t>gera</w:t>
      </w:r>
      <w:r>
        <w:rPr>
          <w:spacing w:val="40"/>
        </w:rPr>
        <w:t xml:space="preserve"> </w:t>
      </w:r>
      <w:r>
        <w:t>obrigatoriedade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contratação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todos os classificados.</w:t>
      </w:r>
    </w:p>
    <w:p w14:paraId="3C0DA962" w14:textId="77777777" w:rsidR="003D16F1" w:rsidRDefault="003D16F1">
      <w:pPr>
        <w:pStyle w:val="Corpodetexto"/>
        <w:spacing w:before="60"/>
      </w:pPr>
    </w:p>
    <w:p w14:paraId="7327E453" w14:textId="77777777" w:rsidR="003D16F1" w:rsidRDefault="00000000">
      <w:pPr>
        <w:pStyle w:val="Corpodetexto"/>
        <w:spacing w:line="321" w:lineRule="auto"/>
        <w:ind w:left="146" w:right="143"/>
        <w:jc w:val="both"/>
      </w:pPr>
      <w:r>
        <w:t>A inscrição confere apenas expectativa de direito, condicionada à classificação e à disponibilidade de vagas.</w:t>
      </w:r>
    </w:p>
    <w:p w14:paraId="5C6F282E" w14:textId="77777777" w:rsidR="003D16F1" w:rsidRDefault="003D16F1">
      <w:pPr>
        <w:pStyle w:val="Corpodetexto"/>
        <w:spacing w:before="72"/>
      </w:pPr>
    </w:p>
    <w:p w14:paraId="2F65596F" w14:textId="77777777" w:rsidR="003D16F1" w:rsidRDefault="00000000">
      <w:pPr>
        <w:pStyle w:val="Corpodetexto"/>
        <w:spacing w:line="314" w:lineRule="auto"/>
        <w:ind w:left="146" w:right="132"/>
        <w:jc w:val="both"/>
      </w:pPr>
      <w:r>
        <w:t>O</w:t>
      </w:r>
      <w:r>
        <w:rPr>
          <w:spacing w:val="9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contratado,</w:t>
      </w:r>
      <w:r>
        <w:rPr>
          <w:spacing w:val="40"/>
        </w:rPr>
        <w:t xml:space="preserve"> </w:t>
      </w:r>
      <w:r>
        <w:t>inclusive</w:t>
      </w:r>
      <w:r>
        <w:rPr>
          <w:spacing w:val="40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candidato</w:t>
      </w:r>
      <w:r>
        <w:rPr>
          <w:spacing w:val="40"/>
        </w:rPr>
        <w:t xml:space="preserve"> </w:t>
      </w:r>
      <w:r>
        <w:t>com</w:t>
      </w:r>
      <w:r>
        <w:rPr>
          <w:spacing w:val="27"/>
        </w:rPr>
        <w:t xml:space="preserve"> </w:t>
      </w:r>
      <w:r>
        <w:t>deficiência,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submeter</w:t>
      </w:r>
      <w:r>
        <w:rPr>
          <w:spacing w:val="-15"/>
        </w:rPr>
        <w:t xml:space="preserve"> </w:t>
      </w:r>
      <w:r>
        <w:t>- se a avaliação</w:t>
      </w:r>
      <w:r>
        <w:rPr>
          <w:spacing w:val="40"/>
        </w:rPr>
        <w:t xml:space="preserve"> </w:t>
      </w:r>
      <w:r>
        <w:t>médica</w:t>
      </w:r>
      <w:r>
        <w:rPr>
          <w:spacing w:val="40"/>
        </w:rPr>
        <w:t xml:space="preserve"> </w:t>
      </w:r>
      <w:r>
        <w:t>(laudo para</w:t>
      </w:r>
      <w:r>
        <w:rPr>
          <w:spacing w:val="40"/>
        </w:rPr>
        <w:t xml:space="preserve"> </w:t>
      </w:r>
      <w:r>
        <w:t>exercício)</w:t>
      </w:r>
      <w:r>
        <w:rPr>
          <w:spacing w:val="40"/>
        </w:rPr>
        <w:t xml:space="preserve"> </w:t>
      </w:r>
      <w:r>
        <w:t>- expedido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órgãos / entidades integrantes do Sistema Único de Saúde (SUS) ou Médico do Trabalho, observada as condições previstas na legislação vigente.</w:t>
      </w:r>
    </w:p>
    <w:p w14:paraId="5E24C04E" w14:textId="77777777" w:rsidR="003D16F1" w:rsidRDefault="003D16F1">
      <w:pPr>
        <w:pStyle w:val="Corpodetexto"/>
        <w:spacing w:before="66"/>
      </w:pPr>
    </w:p>
    <w:p w14:paraId="42F24707" w14:textId="77777777" w:rsidR="003D16F1" w:rsidRDefault="00000000">
      <w:pPr>
        <w:pStyle w:val="Corpodetexto"/>
        <w:ind w:left="146"/>
      </w:pPr>
      <w:r>
        <w:t>É</w:t>
      </w:r>
      <w:r>
        <w:rPr>
          <w:spacing w:val="6"/>
        </w:rPr>
        <w:t xml:space="preserve"> </w:t>
      </w:r>
      <w:r>
        <w:t>vedada</w:t>
      </w:r>
      <w:r>
        <w:rPr>
          <w:spacing w:val="3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designação</w:t>
      </w:r>
      <w:r>
        <w:rPr>
          <w:spacing w:val="3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candidatos</w:t>
      </w:r>
      <w:r>
        <w:rPr>
          <w:spacing w:val="33"/>
        </w:rPr>
        <w:t xml:space="preserve"> </w:t>
      </w:r>
      <w:r>
        <w:rPr>
          <w:spacing w:val="-4"/>
        </w:rPr>
        <w:t>que:</w:t>
      </w:r>
    </w:p>
    <w:p w14:paraId="639BB773" w14:textId="77777777" w:rsidR="003D16F1" w:rsidRDefault="003D16F1">
      <w:pPr>
        <w:pStyle w:val="Corpodetexto"/>
        <w:spacing w:before="45"/>
      </w:pPr>
    </w:p>
    <w:p w14:paraId="67D9A3CC" w14:textId="77777777" w:rsidR="003D16F1" w:rsidRDefault="00000000">
      <w:pPr>
        <w:pStyle w:val="PargrafodaLista"/>
        <w:numPr>
          <w:ilvl w:val="1"/>
          <w:numId w:val="2"/>
        </w:numPr>
        <w:tabs>
          <w:tab w:val="left" w:pos="409"/>
        </w:tabs>
        <w:spacing w:before="1" w:line="321" w:lineRule="auto"/>
        <w:ind w:left="146" w:right="145" w:firstLine="0"/>
        <w:rPr>
          <w:sz w:val="21"/>
        </w:rPr>
      </w:pPr>
      <w:r>
        <w:rPr>
          <w:sz w:val="21"/>
        </w:rPr>
        <w:t>possuam</w:t>
      </w:r>
      <w:r>
        <w:rPr>
          <w:spacing w:val="39"/>
          <w:sz w:val="21"/>
        </w:rPr>
        <w:t xml:space="preserve"> </w:t>
      </w:r>
      <w:r>
        <w:rPr>
          <w:sz w:val="21"/>
        </w:rPr>
        <w:t>grau</w:t>
      </w:r>
      <w:r>
        <w:rPr>
          <w:spacing w:val="25"/>
          <w:sz w:val="21"/>
        </w:rPr>
        <w:t xml:space="preserve"> </w:t>
      </w:r>
      <w:r>
        <w:rPr>
          <w:sz w:val="21"/>
        </w:rPr>
        <w:t>de</w:t>
      </w:r>
      <w:r>
        <w:rPr>
          <w:spacing w:val="25"/>
          <w:sz w:val="21"/>
        </w:rPr>
        <w:t xml:space="preserve"> </w:t>
      </w:r>
      <w:r>
        <w:rPr>
          <w:sz w:val="21"/>
        </w:rPr>
        <w:t>parentesco</w:t>
      </w:r>
      <w:r>
        <w:rPr>
          <w:spacing w:val="40"/>
          <w:sz w:val="21"/>
        </w:rPr>
        <w:t xml:space="preserve"> </w:t>
      </w:r>
      <w:r>
        <w:rPr>
          <w:sz w:val="21"/>
        </w:rPr>
        <w:t>em</w:t>
      </w:r>
      <w:r>
        <w:rPr>
          <w:spacing w:val="25"/>
          <w:sz w:val="21"/>
        </w:rPr>
        <w:t xml:space="preserve"> </w:t>
      </w:r>
      <w:r>
        <w:rPr>
          <w:sz w:val="21"/>
        </w:rPr>
        <w:t>linha</w:t>
      </w:r>
      <w:r>
        <w:rPr>
          <w:spacing w:val="25"/>
          <w:sz w:val="21"/>
        </w:rPr>
        <w:t xml:space="preserve"> </w:t>
      </w:r>
      <w:r>
        <w:rPr>
          <w:sz w:val="21"/>
        </w:rPr>
        <w:t>reta</w:t>
      </w:r>
      <w:r>
        <w:rPr>
          <w:spacing w:val="25"/>
          <w:sz w:val="21"/>
        </w:rPr>
        <w:t xml:space="preserve"> </w:t>
      </w:r>
      <w:r>
        <w:rPr>
          <w:sz w:val="21"/>
        </w:rPr>
        <w:t>ou</w:t>
      </w:r>
      <w:r>
        <w:rPr>
          <w:spacing w:val="25"/>
          <w:sz w:val="21"/>
        </w:rPr>
        <w:t xml:space="preserve"> </w:t>
      </w:r>
      <w:r>
        <w:rPr>
          <w:sz w:val="21"/>
        </w:rPr>
        <w:t>colateral</w:t>
      </w:r>
      <w:r>
        <w:rPr>
          <w:spacing w:val="39"/>
          <w:sz w:val="21"/>
        </w:rPr>
        <w:t xml:space="preserve"> </w:t>
      </w:r>
      <w:r>
        <w:rPr>
          <w:sz w:val="21"/>
        </w:rPr>
        <w:t>até</w:t>
      </w:r>
      <w:r>
        <w:rPr>
          <w:spacing w:val="25"/>
          <w:sz w:val="21"/>
        </w:rPr>
        <w:t xml:space="preserve"> </w:t>
      </w:r>
      <w:r>
        <w:rPr>
          <w:sz w:val="21"/>
        </w:rPr>
        <w:t>o</w:t>
      </w:r>
      <w:r>
        <w:rPr>
          <w:spacing w:val="25"/>
          <w:sz w:val="21"/>
        </w:rPr>
        <w:t xml:space="preserve"> </w:t>
      </w:r>
      <w:r>
        <w:rPr>
          <w:sz w:val="21"/>
        </w:rPr>
        <w:t>3º grau</w:t>
      </w:r>
      <w:r>
        <w:rPr>
          <w:spacing w:val="39"/>
          <w:sz w:val="21"/>
        </w:rPr>
        <w:t xml:space="preserve"> </w:t>
      </w:r>
      <w:r>
        <w:rPr>
          <w:sz w:val="21"/>
        </w:rPr>
        <w:t>com</w:t>
      </w:r>
      <w:r>
        <w:rPr>
          <w:spacing w:val="25"/>
          <w:sz w:val="21"/>
        </w:rPr>
        <w:t xml:space="preserve"> </w:t>
      </w:r>
      <w:r>
        <w:rPr>
          <w:sz w:val="21"/>
        </w:rPr>
        <w:t>membros da equipe gestora da unidade escolar;</w:t>
      </w:r>
    </w:p>
    <w:p w14:paraId="236DADF7" w14:textId="77777777" w:rsidR="003D16F1" w:rsidRDefault="003D16F1">
      <w:pPr>
        <w:pStyle w:val="Corpodetexto"/>
        <w:spacing w:before="59"/>
      </w:pPr>
    </w:p>
    <w:p w14:paraId="41B7A2F0" w14:textId="77777777" w:rsidR="003D16F1" w:rsidRDefault="00000000">
      <w:pPr>
        <w:pStyle w:val="PargrafodaLista"/>
        <w:numPr>
          <w:ilvl w:val="1"/>
          <w:numId w:val="2"/>
        </w:numPr>
        <w:tabs>
          <w:tab w:val="left" w:pos="396"/>
        </w:tabs>
        <w:spacing w:before="1" w:line="321" w:lineRule="auto"/>
        <w:ind w:left="146" w:right="142" w:firstLine="0"/>
        <w:rPr>
          <w:sz w:val="21"/>
        </w:rPr>
      </w:pPr>
      <w:r>
        <w:rPr>
          <w:sz w:val="21"/>
        </w:rPr>
        <w:t>tenham</w:t>
      </w:r>
      <w:r>
        <w:rPr>
          <w:spacing w:val="30"/>
          <w:sz w:val="21"/>
        </w:rPr>
        <w:t xml:space="preserve"> </w:t>
      </w:r>
      <w:r>
        <w:rPr>
          <w:sz w:val="21"/>
        </w:rPr>
        <w:t>sofrido</w:t>
      </w:r>
      <w:r>
        <w:rPr>
          <w:spacing w:val="30"/>
          <w:sz w:val="21"/>
        </w:rPr>
        <w:t xml:space="preserve"> </w:t>
      </w:r>
      <w:r>
        <w:rPr>
          <w:sz w:val="21"/>
        </w:rPr>
        <w:t>penalidades</w:t>
      </w:r>
      <w:r>
        <w:rPr>
          <w:spacing w:val="40"/>
          <w:sz w:val="21"/>
        </w:rPr>
        <w:t xml:space="preserve"> </w:t>
      </w:r>
      <w:r>
        <w:rPr>
          <w:sz w:val="21"/>
        </w:rPr>
        <w:t>que</w:t>
      </w:r>
      <w:r>
        <w:rPr>
          <w:spacing w:val="30"/>
          <w:sz w:val="21"/>
        </w:rPr>
        <w:t xml:space="preserve"> </w:t>
      </w:r>
      <w:r>
        <w:rPr>
          <w:sz w:val="21"/>
        </w:rPr>
        <w:t>impeçam</w:t>
      </w:r>
      <w:r>
        <w:rPr>
          <w:spacing w:val="30"/>
          <w:sz w:val="21"/>
        </w:rPr>
        <w:t xml:space="preserve"> </w:t>
      </w:r>
      <w:r>
        <w:rPr>
          <w:sz w:val="21"/>
        </w:rPr>
        <w:t>o exercício</w:t>
      </w:r>
      <w:r>
        <w:rPr>
          <w:spacing w:val="30"/>
          <w:sz w:val="21"/>
        </w:rPr>
        <w:t xml:space="preserve"> </w:t>
      </w:r>
      <w:r>
        <w:rPr>
          <w:sz w:val="21"/>
        </w:rPr>
        <w:t>em</w:t>
      </w:r>
      <w:r>
        <w:rPr>
          <w:spacing w:val="30"/>
          <w:sz w:val="21"/>
        </w:rPr>
        <w:t xml:space="preserve"> </w:t>
      </w:r>
      <w:r>
        <w:rPr>
          <w:sz w:val="21"/>
        </w:rPr>
        <w:t>função</w:t>
      </w:r>
      <w:r>
        <w:rPr>
          <w:spacing w:val="30"/>
          <w:sz w:val="21"/>
        </w:rPr>
        <w:t xml:space="preserve"> </w:t>
      </w:r>
      <w:r>
        <w:rPr>
          <w:sz w:val="21"/>
        </w:rPr>
        <w:t>pública,</w:t>
      </w:r>
      <w:r>
        <w:rPr>
          <w:spacing w:val="30"/>
          <w:sz w:val="21"/>
        </w:rPr>
        <w:t xml:space="preserve"> </w:t>
      </w:r>
      <w:r>
        <w:rPr>
          <w:sz w:val="21"/>
        </w:rPr>
        <w:t>nos termos da legislação vigente.</w:t>
      </w:r>
    </w:p>
    <w:p w14:paraId="3CF2B298" w14:textId="77777777" w:rsidR="003D16F1" w:rsidRDefault="003D16F1">
      <w:pPr>
        <w:pStyle w:val="Corpodetexto"/>
      </w:pPr>
    </w:p>
    <w:p w14:paraId="45BA5027" w14:textId="77777777" w:rsidR="003D16F1" w:rsidRDefault="003D16F1">
      <w:pPr>
        <w:pStyle w:val="Corpodetexto"/>
      </w:pPr>
    </w:p>
    <w:p w14:paraId="17A1C754" w14:textId="77777777" w:rsidR="003D16F1" w:rsidRDefault="003D16F1">
      <w:pPr>
        <w:pStyle w:val="Corpodetexto"/>
      </w:pPr>
    </w:p>
    <w:p w14:paraId="3468AF38" w14:textId="77777777" w:rsidR="003D16F1" w:rsidRDefault="003D16F1">
      <w:pPr>
        <w:pStyle w:val="Corpodetexto"/>
        <w:spacing w:before="164"/>
      </w:pPr>
    </w:p>
    <w:p w14:paraId="2F16B8AF" w14:textId="2FCE5FF5" w:rsidR="003D16F1" w:rsidRDefault="00000000">
      <w:pPr>
        <w:pStyle w:val="Corpodetexto"/>
        <w:ind w:right="123"/>
        <w:jc w:val="right"/>
      </w:pPr>
      <w:r>
        <w:t>Osasco,</w:t>
      </w:r>
      <w:r>
        <w:rPr>
          <w:spacing w:val="18"/>
        </w:rPr>
        <w:t xml:space="preserve"> </w:t>
      </w:r>
      <w:r w:rsidR="00A81E1F">
        <w:t>11</w:t>
      </w:r>
      <w:r>
        <w:rPr>
          <w:spacing w:val="19"/>
        </w:rPr>
        <w:t xml:space="preserve"> </w:t>
      </w:r>
      <w:r>
        <w:t>de</w:t>
      </w:r>
      <w:r>
        <w:rPr>
          <w:spacing w:val="5"/>
        </w:rPr>
        <w:t xml:space="preserve"> </w:t>
      </w:r>
      <w:r w:rsidR="00A81E1F">
        <w:t>março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2026.</w:t>
      </w:r>
    </w:p>
    <w:p w14:paraId="15B7D40A" w14:textId="77777777" w:rsidR="003D16F1" w:rsidRDefault="003D16F1">
      <w:pPr>
        <w:pStyle w:val="Corpodetexto"/>
      </w:pPr>
    </w:p>
    <w:p w14:paraId="484E3B87" w14:textId="77777777" w:rsidR="003D16F1" w:rsidRDefault="003D16F1">
      <w:pPr>
        <w:pStyle w:val="Corpodetexto"/>
        <w:spacing w:before="80"/>
      </w:pPr>
    </w:p>
    <w:p w14:paraId="7C4E9736" w14:textId="77777777" w:rsidR="003D16F1" w:rsidRDefault="00000000">
      <w:pPr>
        <w:pStyle w:val="Corpodetexto"/>
        <w:ind w:right="124"/>
        <w:jc w:val="right"/>
      </w:pPr>
      <w:r>
        <w:t>Rosana</w:t>
      </w:r>
      <w:r>
        <w:rPr>
          <w:spacing w:val="20"/>
        </w:rPr>
        <w:t xml:space="preserve"> </w:t>
      </w:r>
      <w:r>
        <w:t>Carla</w:t>
      </w:r>
      <w:r>
        <w:rPr>
          <w:spacing w:val="20"/>
        </w:rPr>
        <w:t xml:space="preserve"> </w:t>
      </w:r>
      <w:r>
        <w:t>Vinholi</w:t>
      </w:r>
      <w:r>
        <w:rPr>
          <w:spacing w:val="21"/>
        </w:rPr>
        <w:t xml:space="preserve"> </w:t>
      </w:r>
      <w:r>
        <w:rPr>
          <w:spacing w:val="-2"/>
        </w:rPr>
        <w:t>Corrêa</w:t>
      </w:r>
    </w:p>
    <w:p w14:paraId="6E0BE568" w14:textId="77777777" w:rsidR="003D16F1" w:rsidRDefault="003D16F1">
      <w:pPr>
        <w:pStyle w:val="Corpodetexto"/>
        <w:spacing w:before="57"/>
      </w:pPr>
    </w:p>
    <w:p w14:paraId="596CAB1C" w14:textId="77777777" w:rsidR="003D16F1" w:rsidRDefault="00000000">
      <w:pPr>
        <w:pStyle w:val="Corpodetexto"/>
        <w:spacing w:before="1"/>
        <w:ind w:right="121"/>
        <w:jc w:val="right"/>
      </w:pPr>
      <w:r>
        <w:t>Diretor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Escola</w:t>
      </w:r>
    </w:p>
    <w:sectPr w:rsidR="003D16F1">
      <w:pgSz w:w="11910" w:h="16840"/>
      <w:pgMar w:top="4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5D84"/>
    <w:multiLevelType w:val="hybridMultilevel"/>
    <w:tmpl w:val="EC200DC6"/>
    <w:lvl w:ilvl="0" w:tplc="D8EC828E">
      <w:start w:val="1"/>
      <w:numFmt w:val="lowerLetter"/>
      <w:lvlText w:val="%1)"/>
      <w:lvlJc w:val="left"/>
      <w:pPr>
        <w:ind w:left="14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E6468B9A">
      <w:numFmt w:val="bullet"/>
      <w:lvlText w:val="•"/>
      <w:lvlJc w:val="left"/>
      <w:pPr>
        <w:ind w:left="1004" w:hanging="264"/>
      </w:pPr>
      <w:rPr>
        <w:rFonts w:hint="default"/>
        <w:lang w:val="pt-PT" w:eastAsia="en-US" w:bidi="ar-SA"/>
      </w:rPr>
    </w:lvl>
    <w:lvl w:ilvl="2" w:tplc="2F948B9A">
      <w:numFmt w:val="bullet"/>
      <w:lvlText w:val="•"/>
      <w:lvlJc w:val="left"/>
      <w:pPr>
        <w:ind w:left="1869" w:hanging="264"/>
      </w:pPr>
      <w:rPr>
        <w:rFonts w:hint="default"/>
        <w:lang w:val="pt-PT" w:eastAsia="en-US" w:bidi="ar-SA"/>
      </w:rPr>
    </w:lvl>
    <w:lvl w:ilvl="3" w:tplc="23DE50AE">
      <w:numFmt w:val="bullet"/>
      <w:lvlText w:val="•"/>
      <w:lvlJc w:val="left"/>
      <w:pPr>
        <w:ind w:left="2733" w:hanging="264"/>
      </w:pPr>
      <w:rPr>
        <w:rFonts w:hint="default"/>
        <w:lang w:val="pt-PT" w:eastAsia="en-US" w:bidi="ar-SA"/>
      </w:rPr>
    </w:lvl>
    <w:lvl w:ilvl="4" w:tplc="A3D6D2EA">
      <w:numFmt w:val="bullet"/>
      <w:lvlText w:val="•"/>
      <w:lvlJc w:val="left"/>
      <w:pPr>
        <w:ind w:left="3598" w:hanging="264"/>
      </w:pPr>
      <w:rPr>
        <w:rFonts w:hint="default"/>
        <w:lang w:val="pt-PT" w:eastAsia="en-US" w:bidi="ar-SA"/>
      </w:rPr>
    </w:lvl>
    <w:lvl w:ilvl="5" w:tplc="DA28E5E6">
      <w:numFmt w:val="bullet"/>
      <w:lvlText w:val="•"/>
      <w:lvlJc w:val="left"/>
      <w:pPr>
        <w:ind w:left="4463" w:hanging="264"/>
      </w:pPr>
      <w:rPr>
        <w:rFonts w:hint="default"/>
        <w:lang w:val="pt-PT" w:eastAsia="en-US" w:bidi="ar-SA"/>
      </w:rPr>
    </w:lvl>
    <w:lvl w:ilvl="6" w:tplc="270E9886">
      <w:numFmt w:val="bullet"/>
      <w:lvlText w:val="•"/>
      <w:lvlJc w:val="left"/>
      <w:pPr>
        <w:ind w:left="5327" w:hanging="264"/>
      </w:pPr>
      <w:rPr>
        <w:rFonts w:hint="default"/>
        <w:lang w:val="pt-PT" w:eastAsia="en-US" w:bidi="ar-SA"/>
      </w:rPr>
    </w:lvl>
    <w:lvl w:ilvl="7" w:tplc="D9A05B1A">
      <w:numFmt w:val="bullet"/>
      <w:lvlText w:val="•"/>
      <w:lvlJc w:val="left"/>
      <w:pPr>
        <w:ind w:left="6192" w:hanging="264"/>
      </w:pPr>
      <w:rPr>
        <w:rFonts w:hint="default"/>
        <w:lang w:val="pt-PT" w:eastAsia="en-US" w:bidi="ar-SA"/>
      </w:rPr>
    </w:lvl>
    <w:lvl w:ilvl="8" w:tplc="5BCE5314">
      <w:numFmt w:val="bullet"/>
      <w:lvlText w:val="•"/>
      <w:lvlJc w:val="left"/>
      <w:pPr>
        <w:ind w:left="7056" w:hanging="264"/>
      </w:pPr>
      <w:rPr>
        <w:rFonts w:hint="default"/>
        <w:lang w:val="pt-PT" w:eastAsia="en-US" w:bidi="ar-SA"/>
      </w:rPr>
    </w:lvl>
  </w:abstractNum>
  <w:abstractNum w:abstractNumId="1" w15:restartNumberingAfterBreak="0">
    <w:nsid w:val="36ED6B98"/>
    <w:multiLevelType w:val="hybridMultilevel"/>
    <w:tmpl w:val="E5045BB6"/>
    <w:lvl w:ilvl="0" w:tplc="A940A746">
      <w:start w:val="10"/>
      <w:numFmt w:val="upperRoman"/>
      <w:lvlText w:val="%1"/>
      <w:lvlJc w:val="left"/>
      <w:pPr>
        <w:ind w:left="351" w:hanging="20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BEEE25BA">
      <w:start w:val="1"/>
      <w:numFmt w:val="lowerLetter"/>
      <w:lvlText w:val="%2)"/>
      <w:lvlJc w:val="left"/>
      <w:pPr>
        <w:ind w:left="147" w:hanging="26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 w:tplc="CA9C81E4">
      <w:numFmt w:val="bullet"/>
      <w:lvlText w:val="•"/>
      <w:lvlJc w:val="left"/>
      <w:pPr>
        <w:ind w:left="1296" w:hanging="264"/>
      </w:pPr>
      <w:rPr>
        <w:rFonts w:hint="default"/>
        <w:lang w:val="pt-PT" w:eastAsia="en-US" w:bidi="ar-SA"/>
      </w:rPr>
    </w:lvl>
    <w:lvl w:ilvl="3" w:tplc="793A4C2E">
      <w:numFmt w:val="bullet"/>
      <w:lvlText w:val="•"/>
      <w:lvlJc w:val="left"/>
      <w:pPr>
        <w:ind w:left="2232" w:hanging="264"/>
      </w:pPr>
      <w:rPr>
        <w:rFonts w:hint="default"/>
        <w:lang w:val="pt-PT" w:eastAsia="en-US" w:bidi="ar-SA"/>
      </w:rPr>
    </w:lvl>
    <w:lvl w:ilvl="4" w:tplc="06809A4C">
      <w:numFmt w:val="bullet"/>
      <w:lvlText w:val="•"/>
      <w:lvlJc w:val="left"/>
      <w:pPr>
        <w:ind w:left="3168" w:hanging="264"/>
      </w:pPr>
      <w:rPr>
        <w:rFonts w:hint="default"/>
        <w:lang w:val="pt-PT" w:eastAsia="en-US" w:bidi="ar-SA"/>
      </w:rPr>
    </w:lvl>
    <w:lvl w:ilvl="5" w:tplc="EE783A48">
      <w:numFmt w:val="bullet"/>
      <w:lvlText w:val="•"/>
      <w:lvlJc w:val="left"/>
      <w:pPr>
        <w:ind w:left="4104" w:hanging="264"/>
      </w:pPr>
      <w:rPr>
        <w:rFonts w:hint="default"/>
        <w:lang w:val="pt-PT" w:eastAsia="en-US" w:bidi="ar-SA"/>
      </w:rPr>
    </w:lvl>
    <w:lvl w:ilvl="6" w:tplc="5356A3FE">
      <w:numFmt w:val="bullet"/>
      <w:lvlText w:val="•"/>
      <w:lvlJc w:val="left"/>
      <w:pPr>
        <w:ind w:left="5041" w:hanging="264"/>
      </w:pPr>
      <w:rPr>
        <w:rFonts w:hint="default"/>
        <w:lang w:val="pt-PT" w:eastAsia="en-US" w:bidi="ar-SA"/>
      </w:rPr>
    </w:lvl>
    <w:lvl w:ilvl="7" w:tplc="E36AF8DE">
      <w:numFmt w:val="bullet"/>
      <w:lvlText w:val="•"/>
      <w:lvlJc w:val="left"/>
      <w:pPr>
        <w:ind w:left="5977" w:hanging="264"/>
      </w:pPr>
      <w:rPr>
        <w:rFonts w:hint="default"/>
        <w:lang w:val="pt-PT" w:eastAsia="en-US" w:bidi="ar-SA"/>
      </w:rPr>
    </w:lvl>
    <w:lvl w:ilvl="8" w:tplc="F4305544">
      <w:numFmt w:val="bullet"/>
      <w:lvlText w:val="•"/>
      <w:lvlJc w:val="left"/>
      <w:pPr>
        <w:ind w:left="6913" w:hanging="264"/>
      </w:pPr>
      <w:rPr>
        <w:rFonts w:hint="default"/>
        <w:lang w:val="pt-PT" w:eastAsia="en-US" w:bidi="ar-SA"/>
      </w:rPr>
    </w:lvl>
  </w:abstractNum>
  <w:abstractNum w:abstractNumId="2" w15:restartNumberingAfterBreak="0">
    <w:nsid w:val="4AF2643D"/>
    <w:multiLevelType w:val="hybridMultilevel"/>
    <w:tmpl w:val="7F9AC2E2"/>
    <w:lvl w:ilvl="0" w:tplc="F37C9E10">
      <w:start w:val="1"/>
      <w:numFmt w:val="upperRoman"/>
      <w:lvlText w:val="%1"/>
      <w:lvlJc w:val="left"/>
      <w:pPr>
        <w:ind w:left="267" w:hanging="120"/>
        <w:jc w:val="left"/>
      </w:pPr>
      <w:rPr>
        <w:rFonts w:hint="default"/>
        <w:spacing w:val="0"/>
        <w:w w:val="102"/>
        <w:lang w:val="pt-PT" w:eastAsia="en-US" w:bidi="ar-SA"/>
      </w:rPr>
    </w:lvl>
    <w:lvl w:ilvl="1" w:tplc="64A6CD82">
      <w:start w:val="1"/>
      <w:numFmt w:val="lowerLetter"/>
      <w:lvlText w:val="%2)"/>
      <w:lvlJc w:val="left"/>
      <w:pPr>
        <w:ind w:left="147" w:hanging="27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 w:tplc="9DC282B8">
      <w:numFmt w:val="bullet"/>
      <w:lvlText w:val="•"/>
      <w:lvlJc w:val="left"/>
      <w:pPr>
        <w:ind w:left="1207" w:hanging="276"/>
      </w:pPr>
      <w:rPr>
        <w:rFonts w:hint="default"/>
        <w:lang w:val="pt-PT" w:eastAsia="en-US" w:bidi="ar-SA"/>
      </w:rPr>
    </w:lvl>
    <w:lvl w:ilvl="3" w:tplc="4A0654D6">
      <w:numFmt w:val="bullet"/>
      <w:lvlText w:val="•"/>
      <w:lvlJc w:val="left"/>
      <w:pPr>
        <w:ind w:left="2154" w:hanging="276"/>
      </w:pPr>
      <w:rPr>
        <w:rFonts w:hint="default"/>
        <w:lang w:val="pt-PT" w:eastAsia="en-US" w:bidi="ar-SA"/>
      </w:rPr>
    </w:lvl>
    <w:lvl w:ilvl="4" w:tplc="305EDCCE">
      <w:numFmt w:val="bullet"/>
      <w:lvlText w:val="•"/>
      <w:lvlJc w:val="left"/>
      <w:pPr>
        <w:ind w:left="3102" w:hanging="276"/>
      </w:pPr>
      <w:rPr>
        <w:rFonts w:hint="default"/>
        <w:lang w:val="pt-PT" w:eastAsia="en-US" w:bidi="ar-SA"/>
      </w:rPr>
    </w:lvl>
    <w:lvl w:ilvl="5" w:tplc="4D8EB36C">
      <w:numFmt w:val="bullet"/>
      <w:lvlText w:val="•"/>
      <w:lvlJc w:val="left"/>
      <w:pPr>
        <w:ind w:left="4049" w:hanging="276"/>
      </w:pPr>
      <w:rPr>
        <w:rFonts w:hint="default"/>
        <w:lang w:val="pt-PT" w:eastAsia="en-US" w:bidi="ar-SA"/>
      </w:rPr>
    </w:lvl>
    <w:lvl w:ilvl="6" w:tplc="EBBC3CDC">
      <w:numFmt w:val="bullet"/>
      <w:lvlText w:val="•"/>
      <w:lvlJc w:val="left"/>
      <w:pPr>
        <w:ind w:left="4996" w:hanging="276"/>
      </w:pPr>
      <w:rPr>
        <w:rFonts w:hint="default"/>
        <w:lang w:val="pt-PT" w:eastAsia="en-US" w:bidi="ar-SA"/>
      </w:rPr>
    </w:lvl>
    <w:lvl w:ilvl="7" w:tplc="1916BE3E">
      <w:numFmt w:val="bullet"/>
      <w:lvlText w:val="•"/>
      <w:lvlJc w:val="left"/>
      <w:pPr>
        <w:ind w:left="5944" w:hanging="276"/>
      </w:pPr>
      <w:rPr>
        <w:rFonts w:hint="default"/>
        <w:lang w:val="pt-PT" w:eastAsia="en-US" w:bidi="ar-SA"/>
      </w:rPr>
    </w:lvl>
    <w:lvl w:ilvl="8" w:tplc="E0BE6EDE">
      <w:numFmt w:val="bullet"/>
      <w:lvlText w:val="•"/>
      <w:lvlJc w:val="left"/>
      <w:pPr>
        <w:ind w:left="6891" w:hanging="276"/>
      </w:pPr>
      <w:rPr>
        <w:rFonts w:hint="default"/>
        <w:lang w:val="pt-PT" w:eastAsia="en-US" w:bidi="ar-SA"/>
      </w:rPr>
    </w:lvl>
  </w:abstractNum>
  <w:abstractNum w:abstractNumId="3" w15:restartNumberingAfterBreak="0">
    <w:nsid w:val="58A624C8"/>
    <w:multiLevelType w:val="hybridMultilevel"/>
    <w:tmpl w:val="A026605A"/>
    <w:lvl w:ilvl="0" w:tplc="C78AA6C8">
      <w:start w:val="1"/>
      <w:numFmt w:val="lowerLetter"/>
      <w:lvlText w:val="%1)"/>
      <w:lvlJc w:val="left"/>
      <w:pPr>
        <w:ind w:left="398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C7DE41DC">
      <w:numFmt w:val="bullet"/>
      <w:lvlText w:val="•"/>
      <w:lvlJc w:val="left"/>
      <w:pPr>
        <w:ind w:left="1238" w:hanging="252"/>
      </w:pPr>
      <w:rPr>
        <w:rFonts w:hint="default"/>
        <w:lang w:val="pt-PT" w:eastAsia="en-US" w:bidi="ar-SA"/>
      </w:rPr>
    </w:lvl>
    <w:lvl w:ilvl="2" w:tplc="1F901ACC">
      <w:numFmt w:val="bullet"/>
      <w:lvlText w:val="•"/>
      <w:lvlJc w:val="left"/>
      <w:pPr>
        <w:ind w:left="2077" w:hanging="252"/>
      </w:pPr>
      <w:rPr>
        <w:rFonts w:hint="default"/>
        <w:lang w:val="pt-PT" w:eastAsia="en-US" w:bidi="ar-SA"/>
      </w:rPr>
    </w:lvl>
    <w:lvl w:ilvl="3" w:tplc="8C041FFA">
      <w:numFmt w:val="bullet"/>
      <w:lvlText w:val="•"/>
      <w:lvlJc w:val="left"/>
      <w:pPr>
        <w:ind w:left="2915" w:hanging="252"/>
      </w:pPr>
      <w:rPr>
        <w:rFonts w:hint="default"/>
        <w:lang w:val="pt-PT" w:eastAsia="en-US" w:bidi="ar-SA"/>
      </w:rPr>
    </w:lvl>
    <w:lvl w:ilvl="4" w:tplc="1DB64C38">
      <w:numFmt w:val="bullet"/>
      <w:lvlText w:val="•"/>
      <w:lvlJc w:val="left"/>
      <w:pPr>
        <w:ind w:left="3754" w:hanging="252"/>
      </w:pPr>
      <w:rPr>
        <w:rFonts w:hint="default"/>
        <w:lang w:val="pt-PT" w:eastAsia="en-US" w:bidi="ar-SA"/>
      </w:rPr>
    </w:lvl>
    <w:lvl w:ilvl="5" w:tplc="930A945C">
      <w:numFmt w:val="bullet"/>
      <w:lvlText w:val="•"/>
      <w:lvlJc w:val="left"/>
      <w:pPr>
        <w:ind w:left="4593" w:hanging="252"/>
      </w:pPr>
      <w:rPr>
        <w:rFonts w:hint="default"/>
        <w:lang w:val="pt-PT" w:eastAsia="en-US" w:bidi="ar-SA"/>
      </w:rPr>
    </w:lvl>
    <w:lvl w:ilvl="6" w:tplc="30DE04AA">
      <w:numFmt w:val="bullet"/>
      <w:lvlText w:val="•"/>
      <w:lvlJc w:val="left"/>
      <w:pPr>
        <w:ind w:left="5431" w:hanging="252"/>
      </w:pPr>
      <w:rPr>
        <w:rFonts w:hint="default"/>
        <w:lang w:val="pt-PT" w:eastAsia="en-US" w:bidi="ar-SA"/>
      </w:rPr>
    </w:lvl>
    <w:lvl w:ilvl="7" w:tplc="5D5AA75E">
      <w:numFmt w:val="bullet"/>
      <w:lvlText w:val="•"/>
      <w:lvlJc w:val="left"/>
      <w:pPr>
        <w:ind w:left="6270" w:hanging="252"/>
      </w:pPr>
      <w:rPr>
        <w:rFonts w:hint="default"/>
        <w:lang w:val="pt-PT" w:eastAsia="en-US" w:bidi="ar-SA"/>
      </w:rPr>
    </w:lvl>
    <w:lvl w:ilvl="8" w:tplc="6CDCCE38">
      <w:numFmt w:val="bullet"/>
      <w:lvlText w:val="•"/>
      <w:lvlJc w:val="left"/>
      <w:pPr>
        <w:ind w:left="7108" w:hanging="252"/>
      </w:pPr>
      <w:rPr>
        <w:rFonts w:hint="default"/>
        <w:lang w:val="pt-PT" w:eastAsia="en-US" w:bidi="ar-SA"/>
      </w:rPr>
    </w:lvl>
  </w:abstractNum>
  <w:abstractNum w:abstractNumId="4" w15:restartNumberingAfterBreak="0">
    <w:nsid w:val="69302E28"/>
    <w:multiLevelType w:val="hybridMultilevel"/>
    <w:tmpl w:val="BB6CA46A"/>
    <w:lvl w:ilvl="0" w:tplc="FA30B950">
      <w:start w:val="1"/>
      <w:numFmt w:val="lowerLetter"/>
      <w:lvlText w:val="%1)"/>
      <w:lvlJc w:val="left"/>
      <w:pPr>
        <w:ind w:left="147" w:hanging="25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9B2239C">
      <w:numFmt w:val="bullet"/>
      <w:lvlText w:val="•"/>
      <w:lvlJc w:val="left"/>
      <w:pPr>
        <w:ind w:left="1004" w:hanging="252"/>
      </w:pPr>
      <w:rPr>
        <w:rFonts w:hint="default"/>
        <w:lang w:val="pt-PT" w:eastAsia="en-US" w:bidi="ar-SA"/>
      </w:rPr>
    </w:lvl>
    <w:lvl w:ilvl="2" w:tplc="75E2F102">
      <w:numFmt w:val="bullet"/>
      <w:lvlText w:val="•"/>
      <w:lvlJc w:val="left"/>
      <w:pPr>
        <w:ind w:left="1869" w:hanging="252"/>
      </w:pPr>
      <w:rPr>
        <w:rFonts w:hint="default"/>
        <w:lang w:val="pt-PT" w:eastAsia="en-US" w:bidi="ar-SA"/>
      </w:rPr>
    </w:lvl>
    <w:lvl w:ilvl="3" w:tplc="729C4194">
      <w:numFmt w:val="bullet"/>
      <w:lvlText w:val="•"/>
      <w:lvlJc w:val="left"/>
      <w:pPr>
        <w:ind w:left="2733" w:hanging="252"/>
      </w:pPr>
      <w:rPr>
        <w:rFonts w:hint="default"/>
        <w:lang w:val="pt-PT" w:eastAsia="en-US" w:bidi="ar-SA"/>
      </w:rPr>
    </w:lvl>
    <w:lvl w:ilvl="4" w:tplc="21204BE6">
      <w:numFmt w:val="bullet"/>
      <w:lvlText w:val="•"/>
      <w:lvlJc w:val="left"/>
      <w:pPr>
        <w:ind w:left="3598" w:hanging="252"/>
      </w:pPr>
      <w:rPr>
        <w:rFonts w:hint="default"/>
        <w:lang w:val="pt-PT" w:eastAsia="en-US" w:bidi="ar-SA"/>
      </w:rPr>
    </w:lvl>
    <w:lvl w:ilvl="5" w:tplc="425C10C8">
      <w:numFmt w:val="bullet"/>
      <w:lvlText w:val="•"/>
      <w:lvlJc w:val="left"/>
      <w:pPr>
        <w:ind w:left="4463" w:hanging="252"/>
      </w:pPr>
      <w:rPr>
        <w:rFonts w:hint="default"/>
        <w:lang w:val="pt-PT" w:eastAsia="en-US" w:bidi="ar-SA"/>
      </w:rPr>
    </w:lvl>
    <w:lvl w:ilvl="6" w:tplc="28A4A890">
      <w:numFmt w:val="bullet"/>
      <w:lvlText w:val="•"/>
      <w:lvlJc w:val="left"/>
      <w:pPr>
        <w:ind w:left="5327" w:hanging="252"/>
      </w:pPr>
      <w:rPr>
        <w:rFonts w:hint="default"/>
        <w:lang w:val="pt-PT" w:eastAsia="en-US" w:bidi="ar-SA"/>
      </w:rPr>
    </w:lvl>
    <w:lvl w:ilvl="7" w:tplc="1D0489B4">
      <w:numFmt w:val="bullet"/>
      <w:lvlText w:val="•"/>
      <w:lvlJc w:val="left"/>
      <w:pPr>
        <w:ind w:left="6192" w:hanging="252"/>
      </w:pPr>
      <w:rPr>
        <w:rFonts w:hint="default"/>
        <w:lang w:val="pt-PT" w:eastAsia="en-US" w:bidi="ar-SA"/>
      </w:rPr>
    </w:lvl>
    <w:lvl w:ilvl="8" w:tplc="491AD800">
      <w:numFmt w:val="bullet"/>
      <w:lvlText w:val="•"/>
      <w:lvlJc w:val="left"/>
      <w:pPr>
        <w:ind w:left="7056" w:hanging="252"/>
      </w:pPr>
      <w:rPr>
        <w:rFonts w:hint="default"/>
        <w:lang w:val="pt-PT" w:eastAsia="en-US" w:bidi="ar-SA"/>
      </w:rPr>
    </w:lvl>
  </w:abstractNum>
  <w:num w:numId="1" w16cid:durableId="1090010555">
    <w:abstractNumId w:val="0"/>
  </w:num>
  <w:num w:numId="2" w16cid:durableId="826358500">
    <w:abstractNumId w:val="1"/>
  </w:num>
  <w:num w:numId="3" w16cid:durableId="542451578">
    <w:abstractNumId w:val="3"/>
  </w:num>
  <w:num w:numId="4" w16cid:durableId="1602448320">
    <w:abstractNumId w:val="4"/>
  </w:num>
  <w:num w:numId="5" w16cid:durableId="183176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6F1"/>
    <w:rsid w:val="003D16F1"/>
    <w:rsid w:val="008336BA"/>
    <w:rsid w:val="00A81E1F"/>
    <w:rsid w:val="00D34E7D"/>
    <w:rsid w:val="00D70576"/>
    <w:rsid w:val="00E15776"/>
    <w:rsid w:val="00F3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2069"/>
  <w15:docId w15:val="{94923DD8-CD48-4AF3-8ABF-7C5E93A2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46" w:hanging="262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2885" w:hanging="1875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D34E7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4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010790a@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010790a@educacao.sp.gov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9326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 - Francisca Lisboa Peralta Profa - Administrativo</dc:creator>
  <cp:lastModifiedBy>Escola - Francisca Lisboa Peralta Profa - Administrativo</cp:lastModifiedBy>
  <cp:revision>2</cp:revision>
  <dcterms:created xsi:type="dcterms:W3CDTF">2026-03-11T16:46:00Z</dcterms:created>
  <dcterms:modified xsi:type="dcterms:W3CDTF">2026-03-11T16:46:00Z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para Microsoft 365</vt:lpwstr>
  </property>
</Properties>
</file>