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B63" w14:textId="79B2068E" w:rsidR="004A431F" w:rsidRPr="002C2B4F" w:rsidRDefault="004A431F" w:rsidP="004A431F">
      <w:pPr>
        <w:pStyle w:val="SemEspaamen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4D5A32" wp14:editId="03CA310C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1057275" cy="1259840"/>
            <wp:effectExtent l="0" t="0" r="0" b="0"/>
            <wp:wrapTight wrapText="bothSides">
              <wp:wrapPolygon edited="0">
                <wp:start x="0" y="0"/>
                <wp:lineTo x="0" y="21556"/>
                <wp:lineTo x="21405" y="21556"/>
                <wp:lineTo x="21405" y="0"/>
                <wp:lineTo x="0" y="0"/>
              </wp:wrapPolygon>
            </wp:wrapTight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B4F">
        <w:rPr>
          <w:b/>
        </w:rPr>
        <w:t>GOVERNO DO ESTADO DE SÃO PAULO</w:t>
      </w:r>
    </w:p>
    <w:p w14:paraId="0C9870A7" w14:textId="77777777" w:rsidR="004A431F" w:rsidRDefault="004A431F" w:rsidP="004A431F">
      <w:pPr>
        <w:pStyle w:val="SemEspaamento"/>
        <w:ind w:left="639"/>
        <w:rPr>
          <w:b/>
        </w:rPr>
      </w:pPr>
      <w:r w:rsidRPr="002C2B4F">
        <w:rPr>
          <w:b/>
        </w:rPr>
        <w:t>SECRETARIA DE ESTADO DA EDUCAÇÃO</w:t>
      </w:r>
    </w:p>
    <w:p w14:paraId="4F26662C" w14:textId="77777777" w:rsidR="004A431F" w:rsidRPr="002C2B4F" w:rsidRDefault="004A431F" w:rsidP="004A431F">
      <w:pPr>
        <w:pStyle w:val="SemEspaamento"/>
        <w:ind w:left="639"/>
        <w:rPr>
          <w:b/>
        </w:rPr>
      </w:pPr>
      <w:r>
        <w:rPr>
          <w:b/>
        </w:rPr>
        <w:t>SUBSECRETARIA DE ACOMPANHAMENTO DO INTERIOR</w:t>
      </w:r>
    </w:p>
    <w:p w14:paraId="0F2A85F9" w14:textId="77777777" w:rsidR="004A431F" w:rsidRDefault="004A431F" w:rsidP="004A431F">
      <w:pPr>
        <w:pStyle w:val="SemEspaamento"/>
        <w:ind w:left="639"/>
        <w:rPr>
          <w:b/>
          <w:sz w:val="24"/>
        </w:rPr>
      </w:pPr>
      <w:r w:rsidRPr="002C2B4F">
        <w:rPr>
          <w:b/>
          <w:sz w:val="24"/>
        </w:rPr>
        <w:t>DIRETORIA DE ENSINO DA REGIÃO DE CAPIVARI</w:t>
      </w:r>
    </w:p>
    <w:p w14:paraId="6D6248B8" w14:textId="77777777" w:rsidR="004A431F" w:rsidRDefault="004A431F" w:rsidP="004A431F">
      <w:pPr>
        <w:pStyle w:val="SemEspaamento"/>
        <w:ind w:left="639"/>
        <w:rPr>
          <w:b/>
          <w:sz w:val="24"/>
        </w:rPr>
      </w:pPr>
      <w:r>
        <w:rPr>
          <w:b/>
          <w:sz w:val="24"/>
        </w:rPr>
        <w:t xml:space="preserve">E.E. </w:t>
      </w:r>
      <w:r>
        <w:rPr>
          <w:b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0"/>
    </w:p>
    <w:p w14:paraId="6E8C9B93" w14:textId="77777777" w:rsidR="004A431F" w:rsidRPr="002C2B4F" w:rsidRDefault="004A431F" w:rsidP="004A431F">
      <w:pPr>
        <w:pStyle w:val="SemEspaamento"/>
        <w:ind w:left="63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, </w:t>
      </w:r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>/SP</w:t>
      </w:r>
    </w:p>
    <w:p w14:paraId="2339436D" w14:textId="77777777" w:rsidR="004A431F" w:rsidRPr="002C2B4F" w:rsidRDefault="004A431F" w:rsidP="004A431F">
      <w:pPr>
        <w:pStyle w:val="SemEspaamento"/>
        <w:ind w:left="639"/>
        <w:rPr>
          <w:sz w:val="18"/>
          <w:szCs w:val="18"/>
        </w:rPr>
      </w:pPr>
      <w:proofErr w:type="gramStart"/>
      <w:r w:rsidRPr="002C2B4F">
        <w:rPr>
          <w:sz w:val="18"/>
          <w:szCs w:val="18"/>
        </w:rPr>
        <w:t>Fone :</w:t>
      </w:r>
      <w:proofErr w:type="gramEnd"/>
      <w:r w:rsidRPr="002C2B4F">
        <w:rPr>
          <w:sz w:val="18"/>
          <w:szCs w:val="18"/>
        </w:rPr>
        <w:t xml:space="preserve"> (19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  <w:r w:rsidRPr="002C2B4F">
        <w:rPr>
          <w:sz w:val="18"/>
          <w:szCs w:val="18"/>
        </w:rPr>
        <w:t xml:space="preserve">– </w:t>
      </w: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>@educacao.sp.gov.br</w:t>
      </w:r>
    </w:p>
    <w:p w14:paraId="66DC6B29" w14:textId="77777777" w:rsidR="004A431F" w:rsidRDefault="004A431F" w:rsidP="004A431F"/>
    <w:p w14:paraId="3107F76F" w14:textId="77777777" w:rsidR="004A431F" w:rsidRDefault="004A431F" w:rsidP="004A431F"/>
    <w:p w14:paraId="19AC3A9D" w14:textId="77777777" w:rsidR="004A431F" w:rsidRDefault="004A431F" w:rsidP="004A431F"/>
    <w:p w14:paraId="7F5151FA" w14:textId="77777777" w:rsidR="004A431F" w:rsidRDefault="004A431F" w:rsidP="004A431F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743C0D">
        <w:rPr>
          <w:rFonts w:ascii="Times New Roman" w:hAnsi="Times New Roman"/>
          <w:sz w:val="28"/>
          <w:szCs w:val="28"/>
        </w:rPr>
        <w:t xml:space="preserve">PORTARIA DO </w:t>
      </w:r>
      <w:r>
        <w:rPr>
          <w:rFonts w:ascii="Times New Roman" w:hAnsi="Times New Roman"/>
          <w:sz w:val="28"/>
          <w:szCs w:val="28"/>
        </w:rPr>
        <w:t xml:space="preserve">DIRETOR DE ESCOLA DE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(DATA DA PORTARIA)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01C7D852" w14:textId="77777777" w:rsidR="00471BD2" w:rsidRDefault="00471BD2" w:rsidP="006A10B0">
      <w:pPr>
        <w:jc w:val="center"/>
        <w:rPr>
          <w:rFonts w:ascii="Arial" w:hAnsi="Arial" w:cs="Arial"/>
          <w:b/>
          <w:sz w:val="28"/>
          <w:szCs w:val="28"/>
        </w:rPr>
      </w:pPr>
    </w:p>
    <w:p w14:paraId="46A1C547" w14:textId="77777777" w:rsidR="004A431F" w:rsidRPr="004A431F" w:rsidRDefault="004A431F" w:rsidP="004A431F">
      <w:pPr>
        <w:spacing w:line="360" w:lineRule="auto"/>
        <w:jc w:val="both"/>
        <w:rPr>
          <w:sz w:val="28"/>
          <w:szCs w:val="28"/>
        </w:rPr>
      </w:pPr>
    </w:p>
    <w:p w14:paraId="66997CB8" w14:textId="471A0F9B" w:rsidR="004A431F" w:rsidRDefault="004A431F" w:rsidP="004A431F">
      <w:pPr>
        <w:spacing w:line="360" w:lineRule="auto"/>
        <w:jc w:val="both"/>
        <w:rPr>
          <w:sz w:val="28"/>
          <w:szCs w:val="28"/>
        </w:rPr>
      </w:pPr>
      <w:r w:rsidRPr="004A431F">
        <w:rPr>
          <w:sz w:val="28"/>
          <w:szCs w:val="28"/>
        </w:rPr>
        <w:t>Concedendo, nos termos do Inciso VI Deliberação 1, de 10/02/2023 do Comitê Administrativo Extraordinário, COVID 19, publicado no DO de 18/03/2020, Licença Saúde a:</w:t>
      </w:r>
    </w:p>
    <w:p w14:paraId="4DD58CD7" w14:textId="77777777" w:rsidR="004A431F" w:rsidRPr="004A431F" w:rsidRDefault="004A431F" w:rsidP="004A431F">
      <w:pPr>
        <w:spacing w:line="360" w:lineRule="auto"/>
        <w:jc w:val="both"/>
        <w:rPr>
          <w:sz w:val="28"/>
          <w:szCs w:val="28"/>
        </w:rPr>
      </w:pPr>
    </w:p>
    <w:p w14:paraId="14AA4271" w14:textId="15E91C8C" w:rsidR="004A431F" w:rsidRDefault="004A431F" w:rsidP="004A4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23130"/>
          <w:sz w:val="28"/>
          <w:szCs w:val="28"/>
        </w:rPr>
      </w:pPr>
      <w:r>
        <w:rPr>
          <w:color w:val="323130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>, RG.</w:t>
      </w:r>
      <w:r>
        <w:rPr>
          <w:color w:val="32313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>,</w:t>
      </w:r>
      <w:r>
        <w:rPr>
          <w:color w:val="323130"/>
          <w:sz w:val="28"/>
          <w:szCs w:val="28"/>
        </w:rPr>
        <w:t xml:space="preserve"> </w:t>
      </w:r>
      <w:r w:rsidR="00C556CF">
        <w:rPr>
          <w:color w:val="323130"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C556CF">
        <w:rPr>
          <w:color w:val="323130"/>
          <w:sz w:val="28"/>
          <w:szCs w:val="28"/>
        </w:rPr>
        <w:instrText xml:space="preserve"> FORMTEXT </w:instrText>
      </w:r>
      <w:r w:rsidR="00C556CF">
        <w:rPr>
          <w:color w:val="323130"/>
          <w:sz w:val="28"/>
          <w:szCs w:val="28"/>
        </w:rPr>
      </w:r>
      <w:r w:rsidR="00C556CF">
        <w:rPr>
          <w:color w:val="323130"/>
          <w:sz w:val="28"/>
          <w:szCs w:val="28"/>
        </w:rPr>
        <w:fldChar w:fldCharType="separate"/>
      </w:r>
      <w:r w:rsidR="00C556CF">
        <w:rPr>
          <w:noProof/>
          <w:color w:val="323130"/>
          <w:sz w:val="28"/>
          <w:szCs w:val="28"/>
        </w:rPr>
        <w:t>(PEB II ou Professor de Ensino Fundamental e Médio)</w:t>
      </w:r>
      <w:r w:rsidR="00C556CF">
        <w:rPr>
          <w:color w:val="323130"/>
          <w:sz w:val="28"/>
          <w:szCs w:val="28"/>
        </w:rPr>
        <w:fldChar w:fldCharType="end"/>
      </w:r>
      <w:bookmarkEnd w:id="7"/>
      <w:r>
        <w:rPr>
          <w:color w:val="323130"/>
          <w:sz w:val="28"/>
          <w:szCs w:val="28"/>
        </w:rPr>
        <w:t>,</w:t>
      </w:r>
      <w:r w:rsidRPr="00327C2C">
        <w:rPr>
          <w:color w:val="323130"/>
          <w:sz w:val="28"/>
          <w:szCs w:val="28"/>
        </w:rPr>
        <w:t xml:space="preserve"> </w:t>
      </w:r>
      <w:r>
        <w:rPr>
          <w:color w:val="323130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(DIAS EM NÚMERO)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 (</w:t>
      </w:r>
      <w:r>
        <w:rPr>
          <w:color w:val="323130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(DIAS POR EXTENSO)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>) dias,</w:t>
      </w:r>
      <w:r>
        <w:rPr>
          <w:color w:val="323130"/>
          <w:sz w:val="28"/>
          <w:szCs w:val="28"/>
        </w:rPr>
        <w:t xml:space="preserve"> com o CID </w:t>
      </w:r>
      <w:r>
        <w:rPr>
          <w:color w:val="323130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bookmarkEnd w:id="8"/>
      <w:r>
        <w:rPr>
          <w:color w:val="323130"/>
          <w:sz w:val="28"/>
          <w:szCs w:val="28"/>
        </w:rPr>
        <w:t>,</w:t>
      </w:r>
      <w:r w:rsidRPr="00327C2C">
        <w:rPr>
          <w:color w:val="323130"/>
          <w:sz w:val="28"/>
          <w:szCs w:val="28"/>
        </w:rPr>
        <w:t xml:space="preserve"> a partir de </w:t>
      </w:r>
      <w:r>
        <w:rPr>
          <w:color w:val="323130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(DATA DO INÍCIO DO ATESTADO)</w:t>
      </w:r>
      <w:r>
        <w:rPr>
          <w:color w:val="323130"/>
          <w:sz w:val="28"/>
          <w:szCs w:val="28"/>
        </w:rPr>
        <w:fldChar w:fldCharType="end"/>
      </w:r>
      <w:r w:rsidRPr="00327C2C">
        <w:rPr>
          <w:color w:val="323130"/>
          <w:sz w:val="28"/>
          <w:szCs w:val="28"/>
        </w:rPr>
        <w:t xml:space="preserve">, da EE </w:t>
      </w:r>
      <w:r>
        <w:rPr>
          <w:color w:val="32313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noProof/>
          <w:color w:val="323130"/>
          <w:sz w:val="28"/>
          <w:szCs w:val="28"/>
        </w:rPr>
        <w:t> </w:t>
      </w:r>
      <w:r>
        <w:rPr>
          <w:color w:val="323130"/>
          <w:sz w:val="28"/>
          <w:szCs w:val="28"/>
        </w:rPr>
        <w:fldChar w:fldCharType="end"/>
      </w:r>
      <w:r>
        <w:rPr>
          <w:color w:val="323130"/>
          <w:sz w:val="28"/>
          <w:szCs w:val="28"/>
        </w:rPr>
        <w:t xml:space="preserve">, em </w:t>
      </w:r>
      <w:r>
        <w:rPr>
          <w:color w:val="323130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color w:val="323130"/>
          <w:sz w:val="28"/>
          <w:szCs w:val="28"/>
        </w:rPr>
        <w:instrText xml:space="preserve"> FORMTEXT </w:instrText>
      </w:r>
      <w:r>
        <w:rPr>
          <w:color w:val="323130"/>
          <w:sz w:val="28"/>
          <w:szCs w:val="28"/>
        </w:rPr>
      </w:r>
      <w:r>
        <w:rPr>
          <w:color w:val="323130"/>
          <w:sz w:val="28"/>
          <w:szCs w:val="28"/>
        </w:rPr>
        <w:fldChar w:fldCharType="separate"/>
      </w:r>
      <w:r>
        <w:rPr>
          <w:noProof/>
          <w:color w:val="323130"/>
          <w:sz w:val="28"/>
          <w:szCs w:val="28"/>
        </w:rPr>
        <w:t>(CIDADE)</w:t>
      </w:r>
      <w:r>
        <w:rPr>
          <w:color w:val="323130"/>
          <w:sz w:val="28"/>
          <w:szCs w:val="28"/>
        </w:rPr>
        <w:fldChar w:fldCharType="end"/>
      </w:r>
      <w:bookmarkEnd w:id="9"/>
      <w:r>
        <w:rPr>
          <w:color w:val="323130"/>
          <w:sz w:val="28"/>
          <w:szCs w:val="28"/>
        </w:rPr>
        <w:t>.</w:t>
      </w:r>
    </w:p>
    <w:p w14:paraId="2AF8F516" w14:textId="2BDF18BF" w:rsidR="003C717A" w:rsidRDefault="003C717A" w:rsidP="004A4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323130"/>
          <w:sz w:val="28"/>
          <w:szCs w:val="28"/>
        </w:rPr>
      </w:pPr>
    </w:p>
    <w:p w14:paraId="1E01036D" w14:textId="17B9F506" w:rsidR="002A615B" w:rsidRDefault="003C717A" w:rsidP="006A10B0">
      <w:pPr>
        <w:spacing w:line="480" w:lineRule="auto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Declaro que o</w:t>
      </w:r>
      <w:r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mesmo</w:t>
      </w:r>
      <w:r>
        <w:rPr>
          <w:color w:val="000000"/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não entrou em Licença-Saúde nestas mesmas condições nos 6 (seis) meses anteriores ao evento conforme instrução acima citada</w:t>
      </w:r>
      <w:r>
        <w:rPr>
          <w:sz w:val="28"/>
          <w:szCs w:val="28"/>
        </w:rPr>
        <w:t>.</w:t>
      </w:r>
    </w:p>
    <w:p w14:paraId="1A79D952" w14:textId="77777777" w:rsidR="008038AF" w:rsidRDefault="008038AF" w:rsidP="006A10B0">
      <w:pPr>
        <w:jc w:val="both"/>
      </w:pPr>
    </w:p>
    <w:p w14:paraId="4F92DB68" w14:textId="19CC610C" w:rsidR="008038AF" w:rsidRPr="008038AF" w:rsidRDefault="008038AF" w:rsidP="008038AF">
      <w:pPr>
        <w:ind w:right="-568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8038AF">
        <w:rPr>
          <w:rFonts w:ascii="Arial" w:hAnsi="Arial" w:cs="Arial"/>
        </w:rPr>
        <w:t xml:space="preserve">   </w:t>
      </w:r>
      <w:r w:rsidR="004A431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4A431F">
        <w:rPr>
          <w:rFonts w:ascii="Arial" w:hAnsi="Arial" w:cs="Arial"/>
        </w:rPr>
        <w:instrText xml:space="preserve"> FORMTEXT </w:instrText>
      </w:r>
      <w:r w:rsidR="004A431F">
        <w:rPr>
          <w:rFonts w:ascii="Arial" w:hAnsi="Arial" w:cs="Arial"/>
        </w:rPr>
      </w:r>
      <w:r w:rsidR="004A431F">
        <w:rPr>
          <w:rFonts w:ascii="Arial" w:hAnsi="Arial" w:cs="Arial"/>
        </w:rPr>
        <w:fldChar w:fldCharType="separate"/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</w:rPr>
        <w:fldChar w:fldCharType="end"/>
      </w:r>
      <w:bookmarkEnd w:id="10"/>
      <w:r w:rsidRPr="008038AF">
        <w:rPr>
          <w:rFonts w:ascii="Arial" w:hAnsi="Arial" w:cs="Arial"/>
        </w:rPr>
        <w:t xml:space="preserve">, </w:t>
      </w:r>
      <w:r w:rsidR="004A431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A431F">
        <w:rPr>
          <w:rFonts w:ascii="Arial" w:hAnsi="Arial" w:cs="Arial"/>
        </w:rPr>
        <w:instrText xml:space="preserve"> FORMTEXT </w:instrText>
      </w:r>
      <w:r w:rsidR="004A431F">
        <w:rPr>
          <w:rFonts w:ascii="Arial" w:hAnsi="Arial" w:cs="Arial"/>
        </w:rPr>
      </w:r>
      <w:r w:rsidR="004A431F">
        <w:rPr>
          <w:rFonts w:ascii="Arial" w:hAnsi="Arial" w:cs="Arial"/>
        </w:rPr>
        <w:fldChar w:fldCharType="separate"/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</w:rPr>
        <w:fldChar w:fldCharType="end"/>
      </w:r>
      <w:bookmarkEnd w:id="11"/>
      <w:r w:rsidR="004A431F">
        <w:rPr>
          <w:rFonts w:ascii="Arial" w:hAnsi="Arial" w:cs="Arial"/>
        </w:rPr>
        <w:t xml:space="preserve"> </w:t>
      </w:r>
      <w:r w:rsidRPr="008038AF">
        <w:rPr>
          <w:rFonts w:ascii="Arial" w:hAnsi="Arial" w:cs="Arial"/>
        </w:rPr>
        <w:t xml:space="preserve">de </w:t>
      </w:r>
      <w:r w:rsidR="004A431F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A431F">
        <w:rPr>
          <w:rFonts w:ascii="Arial" w:hAnsi="Arial" w:cs="Arial"/>
        </w:rPr>
        <w:instrText xml:space="preserve"> FORMTEXT </w:instrText>
      </w:r>
      <w:r w:rsidR="004A431F">
        <w:rPr>
          <w:rFonts w:ascii="Arial" w:hAnsi="Arial" w:cs="Arial"/>
        </w:rPr>
      </w:r>
      <w:r w:rsidR="004A431F">
        <w:rPr>
          <w:rFonts w:ascii="Arial" w:hAnsi="Arial" w:cs="Arial"/>
        </w:rPr>
        <w:fldChar w:fldCharType="separate"/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</w:rPr>
        <w:fldChar w:fldCharType="end"/>
      </w:r>
      <w:bookmarkEnd w:id="12"/>
      <w:r w:rsidRPr="008038AF">
        <w:rPr>
          <w:rFonts w:ascii="Arial" w:hAnsi="Arial" w:cs="Arial"/>
        </w:rPr>
        <w:t xml:space="preserve"> de </w:t>
      </w:r>
      <w:r w:rsidR="004A431F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4A431F">
        <w:rPr>
          <w:rFonts w:ascii="Arial" w:hAnsi="Arial" w:cs="Arial"/>
        </w:rPr>
        <w:instrText xml:space="preserve"> FORMTEXT </w:instrText>
      </w:r>
      <w:r w:rsidR="004A431F">
        <w:rPr>
          <w:rFonts w:ascii="Arial" w:hAnsi="Arial" w:cs="Arial"/>
        </w:rPr>
      </w:r>
      <w:r w:rsidR="004A431F">
        <w:rPr>
          <w:rFonts w:ascii="Arial" w:hAnsi="Arial" w:cs="Arial"/>
        </w:rPr>
        <w:fldChar w:fldCharType="separate"/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  <w:noProof/>
        </w:rPr>
        <w:t> </w:t>
      </w:r>
      <w:r w:rsidR="004A431F">
        <w:rPr>
          <w:rFonts w:ascii="Arial" w:hAnsi="Arial" w:cs="Arial"/>
        </w:rPr>
        <w:fldChar w:fldCharType="end"/>
      </w:r>
      <w:bookmarkEnd w:id="13"/>
    </w:p>
    <w:p w14:paraId="4FF7FC99" w14:textId="77777777" w:rsidR="008038AF" w:rsidRPr="008038AF" w:rsidRDefault="008038AF" w:rsidP="008038AF">
      <w:pPr>
        <w:ind w:right="-568"/>
        <w:jc w:val="both"/>
        <w:rPr>
          <w:rFonts w:ascii="Arial" w:hAnsi="Arial" w:cs="Arial"/>
        </w:rPr>
      </w:pPr>
    </w:p>
    <w:p w14:paraId="77A24EEC" w14:textId="77777777" w:rsidR="008038AF" w:rsidRPr="008038AF" w:rsidRDefault="008038AF" w:rsidP="008038AF">
      <w:pPr>
        <w:ind w:right="-568"/>
        <w:jc w:val="right"/>
        <w:rPr>
          <w:rFonts w:ascii="Arial" w:hAnsi="Arial" w:cs="Arial"/>
        </w:rPr>
      </w:pPr>
      <w:r w:rsidRPr="008038AF">
        <w:rPr>
          <w:rFonts w:ascii="Arial" w:hAnsi="Arial" w:cs="Arial"/>
        </w:rPr>
        <w:t>Atenciosamente</w:t>
      </w:r>
    </w:p>
    <w:p w14:paraId="28BAAFAB" w14:textId="77777777" w:rsidR="008038AF" w:rsidRDefault="008038AF" w:rsidP="008038AF">
      <w:pPr>
        <w:ind w:right="-568"/>
        <w:jc w:val="right"/>
      </w:pPr>
    </w:p>
    <w:p w14:paraId="1CF1F762" w14:textId="77777777" w:rsidR="008038AF" w:rsidRDefault="008038AF" w:rsidP="008038AF">
      <w:pPr>
        <w:jc w:val="right"/>
      </w:pPr>
    </w:p>
    <w:p w14:paraId="09AC304A" w14:textId="77777777" w:rsidR="008038AF" w:rsidRDefault="008038AF" w:rsidP="008038AF">
      <w:pPr>
        <w:jc w:val="right"/>
      </w:pPr>
    </w:p>
    <w:p w14:paraId="2DC53783" w14:textId="77777777" w:rsidR="008038AF" w:rsidRPr="008038AF" w:rsidRDefault="008038AF" w:rsidP="008038AF"/>
    <w:p w14:paraId="01EF7203" w14:textId="77777777" w:rsidR="008038AF" w:rsidRPr="008038AF" w:rsidRDefault="008038AF" w:rsidP="008038AF"/>
    <w:sectPr w:rsidR="008038AF" w:rsidRPr="008038AF" w:rsidSect="00C556CF">
      <w:headerReference w:type="default" r:id="rId9"/>
      <w:pgSz w:w="11906" w:h="16838"/>
      <w:pgMar w:top="-8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C043" w14:textId="77777777" w:rsidR="00382768" w:rsidRDefault="00382768" w:rsidP="00C85AE4">
      <w:r>
        <w:separator/>
      </w:r>
    </w:p>
  </w:endnote>
  <w:endnote w:type="continuationSeparator" w:id="0">
    <w:p w14:paraId="4E08F340" w14:textId="77777777" w:rsidR="00382768" w:rsidRDefault="00382768" w:rsidP="00C8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AE06" w14:textId="77777777" w:rsidR="00382768" w:rsidRDefault="00382768" w:rsidP="00C85AE4">
      <w:r>
        <w:separator/>
      </w:r>
    </w:p>
  </w:footnote>
  <w:footnote w:type="continuationSeparator" w:id="0">
    <w:p w14:paraId="42E573FA" w14:textId="77777777" w:rsidR="00382768" w:rsidRDefault="00382768" w:rsidP="00C8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97B" w14:textId="77777777" w:rsidR="00FA57B5" w:rsidRDefault="00FA57B5">
    <w:pPr>
      <w:pStyle w:val="Cabealho"/>
    </w:pPr>
  </w:p>
  <w:tbl>
    <w:tblPr>
      <w:tblpPr w:leftFromText="141" w:rightFromText="141" w:vertAnchor="text" w:horzAnchor="margin" w:tblpY="-659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32"/>
    </w:tblGrid>
    <w:tr w:rsidR="00FA57B5" w:rsidRPr="00A167F4" w14:paraId="17FF800F" w14:textId="77777777" w:rsidTr="005F6249">
      <w:trPr>
        <w:trHeight w:val="1560"/>
      </w:trPr>
      <w:tc>
        <w:tcPr>
          <w:tcW w:w="1346" w:type="dxa"/>
        </w:tcPr>
        <w:p w14:paraId="26C5B532" w14:textId="3C578DB2" w:rsidR="00FA57B5" w:rsidRPr="00A167F4" w:rsidRDefault="00FA57B5" w:rsidP="005F6249">
          <w:pPr>
            <w:pStyle w:val="Cabealho"/>
            <w:jc w:val="both"/>
            <w:rPr>
              <w:rFonts w:ascii="Arial" w:hAnsi="Arial" w:cs="Arial"/>
            </w:rPr>
          </w:pPr>
        </w:p>
      </w:tc>
      <w:tc>
        <w:tcPr>
          <w:tcW w:w="7632" w:type="dxa"/>
        </w:tcPr>
        <w:p w14:paraId="58F457E7" w14:textId="77777777" w:rsidR="00FA57B5" w:rsidRDefault="00FA57B5" w:rsidP="005F6249">
          <w:pPr>
            <w:pStyle w:val="Cabealho"/>
            <w:ind w:firstLine="639"/>
            <w:jc w:val="both"/>
            <w:rPr>
              <w:rFonts w:ascii="Arial" w:hAnsi="Arial" w:cs="Arial"/>
            </w:rPr>
          </w:pPr>
        </w:p>
        <w:p w14:paraId="2C0E6F2F" w14:textId="77777777" w:rsidR="004A431F" w:rsidRPr="004A431F" w:rsidRDefault="004A431F" w:rsidP="004A431F"/>
        <w:p w14:paraId="74A9A7C4" w14:textId="77777777" w:rsidR="004A431F" w:rsidRPr="004A431F" w:rsidRDefault="004A431F" w:rsidP="004A431F"/>
        <w:p w14:paraId="3276B36E" w14:textId="77777777" w:rsidR="004A431F" w:rsidRPr="004A431F" w:rsidRDefault="004A431F" w:rsidP="004A431F"/>
        <w:p w14:paraId="42176EB9" w14:textId="2B95F221" w:rsidR="004A431F" w:rsidRPr="004A431F" w:rsidRDefault="004A431F" w:rsidP="004A431F"/>
      </w:tc>
    </w:tr>
  </w:tbl>
  <w:p w14:paraId="3FE0728D" w14:textId="77777777" w:rsidR="00FA57B5" w:rsidRDefault="00FA57B5">
    <w:pPr>
      <w:pStyle w:val="Cabealho"/>
    </w:pPr>
  </w:p>
  <w:p w14:paraId="2097606B" w14:textId="77777777" w:rsidR="00FA57B5" w:rsidRDefault="00FA5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4E"/>
    <w:multiLevelType w:val="hybridMultilevel"/>
    <w:tmpl w:val="F850D1B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50255D"/>
    <w:multiLevelType w:val="hybridMultilevel"/>
    <w:tmpl w:val="9DC62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3475"/>
    <w:multiLevelType w:val="hybridMultilevel"/>
    <w:tmpl w:val="75605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0087F"/>
    <w:multiLevelType w:val="hybridMultilevel"/>
    <w:tmpl w:val="453A4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2A1C"/>
    <w:multiLevelType w:val="hybridMultilevel"/>
    <w:tmpl w:val="740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292"/>
    <w:multiLevelType w:val="hybridMultilevel"/>
    <w:tmpl w:val="5DA04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77B2"/>
    <w:multiLevelType w:val="hybridMultilevel"/>
    <w:tmpl w:val="1486C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3067"/>
    <w:multiLevelType w:val="hybridMultilevel"/>
    <w:tmpl w:val="4626B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A71"/>
    <w:multiLevelType w:val="hybridMultilevel"/>
    <w:tmpl w:val="99E8D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0971">
    <w:abstractNumId w:val="4"/>
  </w:num>
  <w:num w:numId="2" w16cid:durableId="1750882248">
    <w:abstractNumId w:val="5"/>
  </w:num>
  <w:num w:numId="3" w16cid:durableId="1234118576">
    <w:abstractNumId w:val="6"/>
  </w:num>
  <w:num w:numId="4" w16cid:durableId="936789524">
    <w:abstractNumId w:val="0"/>
  </w:num>
  <w:num w:numId="5" w16cid:durableId="1058212860">
    <w:abstractNumId w:val="3"/>
  </w:num>
  <w:num w:numId="6" w16cid:durableId="1714773240">
    <w:abstractNumId w:val="1"/>
  </w:num>
  <w:num w:numId="7" w16cid:durableId="1641687061">
    <w:abstractNumId w:val="7"/>
  </w:num>
  <w:num w:numId="8" w16cid:durableId="1875658449">
    <w:abstractNumId w:val="2"/>
  </w:num>
  <w:num w:numId="9" w16cid:durableId="1891072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Y6q0Es0Alv1qgiTd5Ta6eVK6tmLbu1axFYQ3DI4ND7dylAmUDtCGnS71AQn12SjBeFnZLaWKveZxq46WBYHA==" w:salt="3bRrdnBdgGQnuaQKMwUm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7D"/>
    <w:rsid w:val="00007A3C"/>
    <w:rsid w:val="00047218"/>
    <w:rsid w:val="00054304"/>
    <w:rsid w:val="000750F3"/>
    <w:rsid w:val="0008081B"/>
    <w:rsid w:val="000A252E"/>
    <w:rsid w:val="000F1656"/>
    <w:rsid w:val="0010089D"/>
    <w:rsid w:val="00101660"/>
    <w:rsid w:val="001865F3"/>
    <w:rsid w:val="001A1E5E"/>
    <w:rsid w:val="001A2AA7"/>
    <w:rsid w:val="001E2F39"/>
    <w:rsid w:val="001F4022"/>
    <w:rsid w:val="00211C17"/>
    <w:rsid w:val="0021432D"/>
    <w:rsid w:val="00255A9D"/>
    <w:rsid w:val="002931B9"/>
    <w:rsid w:val="002A615B"/>
    <w:rsid w:val="002C2B4F"/>
    <w:rsid w:val="00306FD5"/>
    <w:rsid w:val="003121B7"/>
    <w:rsid w:val="00312F66"/>
    <w:rsid w:val="00382768"/>
    <w:rsid w:val="00390E10"/>
    <w:rsid w:val="00393124"/>
    <w:rsid w:val="003A02F3"/>
    <w:rsid w:val="003A4C63"/>
    <w:rsid w:val="003B7E00"/>
    <w:rsid w:val="003C717A"/>
    <w:rsid w:val="003E1AF0"/>
    <w:rsid w:val="003F526A"/>
    <w:rsid w:val="003F661E"/>
    <w:rsid w:val="00406297"/>
    <w:rsid w:val="00446AD6"/>
    <w:rsid w:val="00450633"/>
    <w:rsid w:val="00471BD2"/>
    <w:rsid w:val="004773E5"/>
    <w:rsid w:val="0048404B"/>
    <w:rsid w:val="004A394C"/>
    <w:rsid w:val="004A431F"/>
    <w:rsid w:val="004B07F9"/>
    <w:rsid w:val="004B4855"/>
    <w:rsid w:val="004C3354"/>
    <w:rsid w:val="004E5AE0"/>
    <w:rsid w:val="004F01BE"/>
    <w:rsid w:val="004F777B"/>
    <w:rsid w:val="005079FB"/>
    <w:rsid w:val="005321A2"/>
    <w:rsid w:val="00592E60"/>
    <w:rsid w:val="005D787D"/>
    <w:rsid w:val="005E26DE"/>
    <w:rsid w:val="005E7388"/>
    <w:rsid w:val="005F6249"/>
    <w:rsid w:val="006078BE"/>
    <w:rsid w:val="00610852"/>
    <w:rsid w:val="00625B7C"/>
    <w:rsid w:val="00632766"/>
    <w:rsid w:val="00650C6E"/>
    <w:rsid w:val="00675BF0"/>
    <w:rsid w:val="006811FB"/>
    <w:rsid w:val="00683E13"/>
    <w:rsid w:val="006A10B0"/>
    <w:rsid w:val="006C1970"/>
    <w:rsid w:val="006C6277"/>
    <w:rsid w:val="007020ED"/>
    <w:rsid w:val="007155B4"/>
    <w:rsid w:val="00745710"/>
    <w:rsid w:val="0079072C"/>
    <w:rsid w:val="007C56C0"/>
    <w:rsid w:val="007C689D"/>
    <w:rsid w:val="007D1088"/>
    <w:rsid w:val="008038AF"/>
    <w:rsid w:val="00813498"/>
    <w:rsid w:val="0083787D"/>
    <w:rsid w:val="008830DE"/>
    <w:rsid w:val="008B43E0"/>
    <w:rsid w:val="008E2468"/>
    <w:rsid w:val="00947470"/>
    <w:rsid w:val="0098358B"/>
    <w:rsid w:val="00983951"/>
    <w:rsid w:val="0098793E"/>
    <w:rsid w:val="009919D4"/>
    <w:rsid w:val="00992ACF"/>
    <w:rsid w:val="009A089C"/>
    <w:rsid w:val="009A59D1"/>
    <w:rsid w:val="009C5971"/>
    <w:rsid w:val="00A16CD4"/>
    <w:rsid w:val="00A22EE6"/>
    <w:rsid w:val="00A31AEF"/>
    <w:rsid w:val="00A54EB9"/>
    <w:rsid w:val="00A66FD8"/>
    <w:rsid w:val="00A7757E"/>
    <w:rsid w:val="00AC2E8C"/>
    <w:rsid w:val="00AE5382"/>
    <w:rsid w:val="00B207C1"/>
    <w:rsid w:val="00B34D11"/>
    <w:rsid w:val="00B63EB0"/>
    <w:rsid w:val="00B71333"/>
    <w:rsid w:val="00B714C7"/>
    <w:rsid w:val="00BC09A1"/>
    <w:rsid w:val="00BD2A13"/>
    <w:rsid w:val="00C53AF7"/>
    <w:rsid w:val="00C556CF"/>
    <w:rsid w:val="00C72E7D"/>
    <w:rsid w:val="00C85AE4"/>
    <w:rsid w:val="00C879DE"/>
    <w:rsid w:val="00C91D92"/>
    <w:rsid w:val="00C92748"/>
    <w:rsid w:val="00C955C2"/>
    <w:rsid w:val="00CD54E7"/>
    <w:rsid w:val="00CD7056"/>
    <w:rsid w:val="00D44F6F"/>
    <w:rsid w:val="00D67DAC"/>
    <w:rsid w:val="00E00DC6"/>
    <w:rsid w:val="00E02F4C"/>
    <w:rsid w:val="00E22AAF"/>
    <w:rsid w:val="00E300D1"/>
    <w:rsid w:val="00E54BB0"/>
    <w:rsid w:val="00E71C9B"/>
    <w:rsid w:val="00E906DC"/>
    <w:rsid w:val="00E93ACB"/>
    <w:rsid w:val="00F35E7D"/>
    <w:rsid w:val="00F6004F"/>
    <w:rsid w:val="00FA57B5"/>
    <w:rsid w:val="00FB2E2F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810B1"/>
  <w15:chartTrackingRefBased/>
  <w15:docId w15:val="{7F2E2A24-587C-4720-B293-EFC0DF7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C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7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0ED"/>
    <w:pPr>
      <w:ind w:left="720"/>
      <w:contextualSpacing/>
    </w:pPr>
  </w:style>
  <w:style w:type="paragraph" w:styleId="SemEspaamento">
    <w:name w:val="No Spacing"/>
    <w:uiPriority w:val="1"/>
    <w:qFormat/>
    <w:rsid w:val="004F01B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C8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AE4"/>
  </w:style>
  <w:style w:type="paragraph" w:styleId="Rodap">
    <w:name w:val="footer"/>
    <w:basedOn w:val="Normal"/>
    <w:link w:val="RodapChar"/>
    <w:uiPriority w:val="99"/>
    <w:unhideWhenUsed/>
    <w:rsid w:val="00C8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AE4"/>
  </w:style>
  <w:style w:type="paragraph" w:styleId="Textodebalo">
    <w:name w:val="Balloon Text"/>
    <w:basedOn w:val="Normal"/>
    <w:link w:val="TextodebaloChar"/>
    <w:uiPriority w:val="99"/>
    <w:semiHidden/>
    <w:unhideWhenUsed/>
    <w:rsid w:val="00C85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5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4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eklogo.com/images/B/brasao-de-armas-do-estado-de-sao-paulo-logo-99D8FD5B31-seeklogo.co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DE CAPIVARI CRH</cp:lastModifiedBy>
  <cp:revision>5</cp:revision>
  <cp:lastPrinted>2021-08-09T14:43:00Z</cp:lastPrinted>
  <dcterms:created xsi:type="dcterms:W3CDTF">2023-04-06T12:39:00Z</dcterms:created>
  <dcterms:modified xsi:type="dcterms:W3CDTF">2023-04-06T12:46:00Z</dcterms:modified>
</cp:coreProperties>
</file>