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D6" w:rsidRDefault="00ED6EDA" w:rsidP="009C44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DIRETORIA DE ENSINO REGIÃO</w:t>
      </w:r>
      <w:r w:rsidR="005609D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SÃO BERNARDO DO CAMPO</w:t>
      </w:r>
    </w:p>
    <w:p w:rsidR="00ED6EDA" w:rsidRPr="00ED6EDA" w:rsidRDefault="005609D6" w:rsidP="00ED6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EDITAL DE CRE</w:t>
      </w:r>
      <w:r w:rsidR="00ED6EDA"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DENCIAMENTO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F7AB5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Dirigente Regional de Ensino da Diretoria de Ensino </w:t>
      </w:r>
      <w:r w:rsidR="005609D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DA REGIÃO DE SÃO BERNARDO DO CAMPO, </w:t>
      </w:r>
      <w:r w:rsidR="00D312A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em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atendimento às disposições da Resolução SE 3, de 28/01/2011 e Resolução SE 6, de 28/01/2011, torna pública a abertura de </w:t>
      </w: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inscrições para o processo de credenciamento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docentes interessados em atuar nas Unidades da </w:t>
      </w: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FUNDAÇÃO CASA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Unidade I e II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(Centro de Atendimento </w:t>
      </w:r>
      <w:proofErr w:type="spellStart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Sócio-educativo</w:t>
      </w:r>
      <w:proofErr w:type="spellEnd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ao Adolescente)</w:t>
      </w:r>
      <w:r w:rsidR="004F7AB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durante o ano de 201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</w:t>
      </w:r>
      <w:r w:rsidR="004F7AB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ED6EDA" w:rsidRPr="00ED6EDA" w:rsidRDefault="005844C5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 Unidades da Fundação são</w:t>
      </w:r>
      <w:bookmarkStart w:id="0" w:name="_GoBack"/>
      <w:bookmarkEnd w:id="0"/>
      <w:r w:rsid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vinculada a EE DR. Mathias Octávio </w:t>
      </w:r>
      <w:proofErr w:type="spellStart"/>
      <w:r w:rsid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Rôxo</w:t>
      </w:r>
      <w:proofErr w:type="spellEnd"/>
      <w:r w:rsid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Nobre,</w:t>
      </w:r>
      <w:r w:rsidR="00165969" w:rsidRPr="00165969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 </w:t>
      </w:r>
      <w:r w:rsidR="00165969" w:rsidRPr="00FF5ABD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Rua Galvão Bueno 4983- Bairro </w:t>
      </w:r>
      <w:proofErr w:type="spellStart"/>
      <w:r w:rsidR="00165969" w:rsidRPr="00FF5ABD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Battistini</w:t>
      </w:r>
      <w:proofErr w:type="spellEnd"/>
      <w:r w:rsidR="00165969" w:rsidRPr="00FF5ABD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, </w:t>
      </w:r>
      <w:proofErr w:type="spellStart"/>
      <w:r w:rsidR="00165969" w:rsidRPr="00FF5ABD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tel</w:t>
      </w:r>
      <w:proofErr w:type="spellEnd"/>
      <w:r w:rsidR="00165969" w:rsidRPr="00FF5ABD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 4357-10-</w:t>
      </w:r>
      <w:proofErr w:type="gramStart"/>
      <w:r w:rsidR="00165969" w:rsidRPr="00FF5ABD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74</w:t>
      </w:r>
      <w:r w:rsidR="00165969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,</w:t>
      </w:r>
      <w:r w:rsid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 jurisdicionada</w:t>
      </w:r>
      <w:proofErr w:type="gramEnd"/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esta Diretoria de Ensino.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 – Público Alvo: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Poderão atuar neste projeto os docentes com categorias de admissão “F”, “O” e os “Candidatos à 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”, que fizeram inscrição docente para atribuição de classes</w:t>
      </w:r>
      <w:r w:rsidR="00A571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(CICLO I)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aulas 201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na Diretoria de Ensino Região de São </w:t>
      </w:r>
      <w:r w:rsidR="005609D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Bernardo do Campo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 Os interessados deverão ser portadores de diploma de licenciatura plena ou curta, bacharel/tecnólogo ou aluno de licenci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atura ou bacharelado/tecnologia com 50% do curso.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 – Da Data, do Local e das Condições para o processo de inscrições para o credenciamento: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:rsidR="00AB3FF2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Período das inscrições: 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</w:t>
      </w:r>
      <w:r w:rsidR="005844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6F3E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11</w:t>
      </w:r>
      <w:r w:rsidR="00A77D7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 1</w:t>
      </w:r>
      <w:r w:rsidR="006F3E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</w:t>
      </w:r>
      <w:r w:rsidR="00A77D7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5844C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</w:t>
      </w:r>
      <w:r w:rsidR="00A571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dezembro</w:t>
      </w:r>
      <w:r w:rsidR="00A77D7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A571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5609D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201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</w:t>
      </w:r>
      <w:r w:rsid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das 08h30 às 1</w:t>
      </w:r>
      <w:r w:rsidR="005609D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1h30</w:t>
      </w:r>
      <w:r w:rsidR="004F7AB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das 14h às 16h30.</w:t>
      </w:r>
      <w:r w:rsidR="005609D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       </w:t>
      </w:r>
    </w:p>
    <w:p w:rsidR="00AB3FF2" w:rsidRPr="00AB3FF2" w:rsidRDefault="00AB3FF2" w:rsidP="00ED6ED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</w:p>
    <w:p w:rsidR="007D57AA" w:rsidRPr="00E31CF8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 w:rsidRPr="00E31CF8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Local:</w:t>
      </w:r>
      <w:r w:rsidRPr="00E31CF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Diretoria de Ensino d</w:t>
      </w:r>
      <w:r w:rsidR="00891BA5" w:rsidRPr="00E31CF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 São Bernardo do Campo – </w:t>
      </w:r>
      <w:r w:rsidR="00E31CF8" w:rsidRPr="00E31CF8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 xml:space="preserve">Sala anexa a </w:t>
      </w:r>
      <w:r w:rsidR="00A77D75" w:rsidRPr="00E31CF8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Supervisão de Ensino.</w:t>
      </w:r>
    </w:p>
    <w:p w:rsid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31CF8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Endereço:</w:t>
      </w:r>
      <w:r w:rsidRPr="00E31CF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Rua Princesa Maria da Gloria 176 – Nova Pe</w:t>
      </w:r>
      <w:r w:rsidR="00A4047B" w:rsidRPr="00E31CF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trópolis. São Bernardo do Campo.</w:t>
      </w:r>
    </w:p>
    <w:p w:rsidR="00A5714A" w:rsidRPr="00ED6EDA" w:rsidRDefault="00A5714A" w:rsidP="00ED6EDA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No ato da inscrição para o credenciamento o candidato deverá: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Apresentar toda a documentação exigida conforme item V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Apresentar a proposta de trabalho</w:t>
      </w:r>
      <w:r w:rsidR="005844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A5714A" w:rsidRDefault="00A5714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AB3FF2" w:rsidRPr="00AB3FF2" w:rsidRDefault="00AB3FF2" w:rsidP="00AB3FF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 xml:space="preserve">- </w:t>
      </w:r>
      <w:proofErr w:type="gramStart"/>
      <w:r w:rsidRPr="00AB3FF2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o</w:t>
      </w:r>
      <w:proofErr w:type="gramEnd"/>
      <w:r w:rsidRPr="00AB3FF2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 xml:space="preserve"> Candidato </w:t>
      </w:r>
      <w:r w:rsidR="00A5714A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no ato da inscrição deverá entregar todos os documentos constantes do edital e realizar entrevista com a supervisão.</w:t>
      </w:r>
    </w:p>
    <w:p w:rsidR="00891BA5" w:rsidRDefault="00891BA5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ED6EDA" w:rsidRPr="00ED6EDA" w:rsidRDefault="00891BA5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ED6EDA"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</w:t>
      </w:r>
      <w:r w:rsidR="00ED6EDA"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– DA HABILITAÇÃO ACADÊMICA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Poderão se inscrever: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portadores de Diploma de Pedagogia com habilitação para o magistério nas séries iniciais do Ensino Fundamental ou Magistério de Nível Superior, se docente interessado em ministrar aulas no Ciclo I do Ensino Fundamental;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2) portadores de Diploma de Licenciatura Plena em disciplina da área em que pretende atuar, se docente interessado em ministrar aulas no Ciclo II do Ensino Fundamental e/ou no Ensino Médio;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3) portadores de Diploma de Bacharel ou de Tecnólogo em disciplina do currículo;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4) alunos de curso de Licenciatura Plena nas disciplinas que compõe o currículo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="003708D8" w:rsidRP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50% do curso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5) alunos de curso de Bacharelado/Tecnologia com disciplinas que compõem o currículo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="003708D8" w:rsidRP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50% do curso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IV – DA PROPOSTA DE TRABALHO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proposta de trabalho, devidamente assinada pelo interessado, deverá contemplar: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O objetivo do trabalho docente em unidade da Fundação CASA;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2) A concepção do docente sobre o adolescente em cumprimento de medida </w:t>
      </w:r>
      <w:proofErr w:type="spellStart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sócio-educativa</w:t>
      </w:r>
      <w:proofErr w:type="spellEnd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3) Métodos e formas de trabalho utilizadas para a consecução dos objetivos propostos;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4) Formas de Avaliação utilizadas;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5) A proposta de trabalho </w:t>
      </w: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não deverá exceder duas </w:t>
      </w:r>
      <w:r w:rsidR="003708D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páginas</w:t>
      </w:r>
      <w:r w:rsidRPr="00ED6EDA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6) A proposta de trabalho, de caráter eliminatório, será avaliada em escala de zero a dez pontos, sendo necessário para o credenciamento nota igual ou superior a cinco.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 – DOS DOCUMENTOS NECESSÁRIOS DE INSCRIÇÃO PARA O CREDENCIAMENTO</w:t>
      </w:r>
    </w:p>
    <w:p w:rsidR="00ED6EDA" w:rsidRPr="00ED6EDA" w:rsidRDefault="003F2553" w:rsidP="00ED6EDA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docente deverá entregar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cópia dos seguintes documentos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RG;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2) CPF;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3) Comprovação de estar inscrito no processo de atribuição de aulas na Diretoria de Ensino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São Bernardo do Campo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4) Comprovação de habilitação acadêmica conforme item III deste edital, nos seguintes termos: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</w:t>
      </w:r>
      <w:r w:rsidR="007D57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Diploma ou Certificado de Pedagogia com habilitação para o magistério nas séries iniciais do Ensino Fundamental ou Magistério de Nível Superior, se docente interessado em ministrar aulas no Ciclo I do Ensino Fundamental;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</w:t>
      </w:r>
      <w:r w:rsidR="007D57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Diploma ou Certificado de Licenciatura Plena em disciplina da área em que pretende atuar, se docente interessado em ministrar aulas no Ciclo II do Ensino Fundamental e/ou no Ensino Médio;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-</w:t>
      </w:r>
      <w:r w:rsidR="007D57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Diploma ou Certificado de Bacharel ou de Tecnólogo acompanhado do Histórico Escolar;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</w:t>
      </w:r>
      <w:r w:rsidR="007D57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Declaração atualizada de matrícula e freq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ência em curso de Licenciatura Plena;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</w:t>
      </w:r>
      <w:r w:rsidR="007D57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Declaração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atualizada de matricula e frequ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ência em curso de Bacharelado/Tecnologia acompanhada do Histórico Escolar;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- Somente serão aceitos Certificados de cursos concluídos nos últimos dois anos.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D312A2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5) 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Anexo I (contagem de Tempo para fins de atribuição de aula) com data base 30/06/201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  <w:r w:rsidR="00D312A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D312A2" w:rsidRPr="00D312A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se possuir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6) Certificado de participação em cursos de capacitação homologados pela SEE, com carga horária mínima de 30h, realizado nos últimos três anos (201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3708D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7)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r w:rsidRPr="00D312A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se possuir</w:t>
      </w:r>
      <w:r w:rsidR="00D312A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7)- Certificado(s) de aprovação em concurso de provas e títulos da Secretaria da Educação do Estado de São Paulo no mesmo campo de atuação da inscrição, </w:t>
      </w:r>
      <w:r w:rsidRPr="00D312A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se possuir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8) Declaração do Diretor de Escola Vinculadora de unidade da Fundação CASA, constando o tempo, em </w:t>
      </w:r>
      <w:proofErr w:type="spellStart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dias</w:t>
      </w:r>
      <w:proofErr w:type="spellEnd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atuação como docente em unidades da Fundação CASA, data base 30/06/201</w:t>
      </w:r>
      <w:r w:rsidR="001018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r w:rsidRPr="00D312A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se possuir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9) Comprovação de participação em capacitações promovidas pelo Governo do Estado de São Paulo específicas para o trabalho na Fundação CASA, nos últimos quatro anos (20</w:t>
      </w:r>
      <w:r w:rsidR="00F639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r w:rsidR="001018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1018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1018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1018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), </w:t>
      </w:r>
      <w:r w:rsidRPr="00D312A2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se possuir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 – 0,5 PARA CADA 8H ATÉ O MÁXIMO DE 10 PTOS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10) Proposta de trabalho, conforme item IV deste edital.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VI – DO PERFIL DOCENTE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Espera-se do docente interessado em ministrar aulas nas Unidades da Fundação CASA o seguinte perfil: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que exerça liderança e autoridade tendo como referência uma postura democrática;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2) que seja assíduo e pontual;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3) que tenha conhecimento da especificidade do trabalho pedagógico a ser desenvolvido em unidade da Fundação CASA com adolescentes em cumprimento de medida </w:t>
      </w:r>
      <w:proofErr w:type="spellStart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sócio-educativa</w:t>
      </w:r>
      <w:proofErr w:type="spellEnd"/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4) que tenha conhecimento aprofundado do Estatuto da Criança e do Adolescente (Lei Federal nº 8.069/90);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5) que utilize metodologias de trabalho que, respeitando a proposta pedagógica da unidade da Fundação CASA, promovam a reflexão, a solidariedade, a troca de experiências e a aprendizagem dos conteúdos escolares pelos alunos;</w:t>
      </w:r>
    </w:p>
    <w:p w:rsidR="00ED6EDA" w:rsidRPr="00ED6EDA" w:rsidRDefault="003F2553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tenha disponibilidade para o desenvolvimento do trabalho em equipe;</w:t>
      </w:r>
    </w:p>
    <w:p w:rsidR="00ED6EDA" w:rsidRPr="00ED6EDA" w:rsidRDefault="003F2553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7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seja capaz de estabelecer relações interpessoais fundamentadas no respeito à diferença com os educandos, com o corpo docente e com os funcionários da Fundação CASA;</w:t>
      </w:r>
    </w:p>
    <w:p w:rsidR="00ED6EDA" w:rsidRPr="00ED6EDA" w:rsidRDefault="003F2553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tenha conhecimento dos documentos oficiais da Fundação CASA, disponíveis em www.</w:t>
      </w:r>
      <w:r w:rsidR="006F3E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fundac</w:t>
      </w:r>
      <w:r w:rsidR="001018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ao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casa.sp.gov.br;</w:t>
      </w:r>
    </w:p>
    <w:p w:rsidR="00ED6EDA" w:rsidRPr="00ED6EDA" w:rsidRDefault="003F2553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09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tenha disponibilidade para participar de programas de capacitação oferecidos pela SEE e órgãos conveniados, socializando e aplicando os novos conhecimentos adquiridos;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seja frequente às aulas do horário de trabalho pedagógico coletivo (ATPC), promovidos pela Unidade da Fundação CASA, pela escola vinculadora e pela Diretoria de Ensino;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participe dos Conselhos de Classe e Série;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seja capaz de manter atualizados os documentos escolares de sua competência;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r w:rsidR="003F255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que zele por suas atribuições de docente e de funcionário público nos termos da legislação vigente.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VII– DA ENTREVISTA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Para obter credenciamento os docentes serão submetidos à entrevista conforme data determinada no item X.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2) São critérios para avaliação da entrevista: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Clareza na exposição.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Uso dos recursos da língua.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Conteúdo pertinente à proposta de trabalho.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Postura estética.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 Postura ética.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3) A entrevista, de caráter eliminatório, será avaliada em escala de zero a dez pontos, sendo necessária para o credenciamento nota igual ou superior a cinco.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VIII– DO TEMPO DE SERVIÇO E TÍTULOS: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docentes serão classificados na seguinte conformidade: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– Tempo no magistério público estadual – 0,001 por dia;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2)– Tempo de serviço em unidade da Fundação CASA – 0,005 por dia;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3)– Certificados de programas de formação continuada homologados pela SEE – 0,500 pontos por curso de, no mínimo, 30 horas.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4)- Certificado(s) de aprovação em concurso de provas e títulos da Secretaria da Educação do Estado de São Paulo no mesmo campo de atuação da inscrição – 1,000 pontos por certificado.</w:t>
      </w:r>
    </w:p>
    <w:p w:rsid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5) Comprovação de participação em capacitações promovidas pelo Governo do Estado de São Paulo específicas para o trabalho na Fundação CA</w:t>
      </w:r>
      <w:r w:rsidR="00F639A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SA, nos últimos quatro anos </w:t>
      </w:r>
      <w:r w:rsidR="006F3E91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(20</w:t>
      </w:r>
      <w:r w:rsidR="006F3E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14</w:t>
      </w:r>
      <w:r w:rsidR="006F3E91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6F3E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</w:t>
      </w:r>
      <w:r w:rsidR="006F3E91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6F3E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</w:t>
      </w:r>
      <w:r w:rsidR="006F3E91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/201</w:t>
      </w:r>
      <w:r w:rsidR="006F3E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</w:t>
      </w:r>
      <w:r w:rsidR="006F3E91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 – 0,500 para cada 8h.</w:t>
      </w:r>
    </w:p>
    <w:p w:rsidR="00E31CF8" w:rsidRDefault="00E31CF8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E31CF8" w:rsidRPr="00ED6EDA" w:rsidRDefault="00E31CF8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IX – DA CLASSIFICAÇÃO DO CREDENCIAMENTO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Os docentes serão classificados considerando-se: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– O tempo de serviço e os títulos;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– </w:t>
      </w:r>
      <w:r w:rsidR="005609D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nota de entrevista e proposta de trabalho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2) 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A classificação final ficará condicionada ao resultado da prova do Processo Seletivo.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X– DO CRONOGRAMA DO PROCESSO DE CREDENCIAMENTO</w:t>
      </w:r>
    </w:p>
    <w:p w:rsidR="00ED6EDA" w:rsidRPr="00E31CF8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1) Período da inscrição</w:t>
      </w:r>
      <w:r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: </w:t>
      </w:r>
      <w:r w:rsidR="006F3E91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de </w:t>
      </w:r>
      <w:r w:rsidR="00E31CF8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11 a 13</w:t>
      </w:r>
      <w:r w:rsidR="006F3E91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de dezembro de </w:t>
      </w:r>
      <w:proofErr w:type="gramStart"/>
      <w:r w:rsidR="006F3E91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2017  das</w:t>
      </w:r>
      <w:proofErr w:type="gramEnd"/>
      <w:r w:rsidR="006F3E91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08h30 às 11h30 das 14h às 16h30</w:t>
      </w:r>
      <w:r w:rsidR="00F639AA"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, </w:t>
      </w:r>
      <w:r w:rsidR="00891BA5"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n</w:t>
      </w:r>
      <w:r w:rsidR="00A5714A"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a supervisão de ensino</w:t>
      </w:r>
      <w:r w:rsidR="00E31CF8"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 (sala anexa)</w:t>
      </w:r>
    </w:p>
    <w:p w:rsidR="00ED6EDA" w:rsidRPr="00E31CF8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2) </w:t>
      </w:r>
      <w:r w:rsidR="005609D6"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Entrevista: As </w:t>
      </w:r>
      <w:r w:rsidR="005609D6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entrevistas serão realizadas </w:t>
      </w:r>
      <w:r w:rsidR="006F3E91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 ato da inscrição.</w:t>
      </w:r>
    </w:p>
    <w:p w:rsidR="009C44A1" w:rsidRPr="00E31CF8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3) Publicação da classificação: </w:t>
      </w:r>
      <w:r w:rsidR="00E31CF8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14</w:t>
      </w:r>
      <w:r w:rsid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de dezembro</w:t>
      </w:r>
      <w:r w:rsidR="009C44A1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no site da Diretoria de Ensino.</w:t>
      </w:r>
    </w:p>
    <w:p w:rsidR="00ED6EDA" w:rsidRPr="00AB3FF2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E31CF8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 xml:space="preserve">3) Prazo para recurso: </w:t>
      </w:r>
      <w:r w:rsidR="00E31CF8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15 e 18</w:t>
      </w:r>
      <w:r w:rsidR="00A5714A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4F7AB5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de </w:t>
      </w:r>
      <w:r w:rsidR="00E31CF8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dezembro de 2017</w:t>
      </w:r>
      <w:r w:rsidR="00E70065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,</w:t>
      </w:r>
      <w:r w:rsidR="006941D3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no </w:t>
      </w:r>
      <w:r w:rsidR="003F2553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protocolo da Diretoria de Ensino</w:t>
      </w:r>
      <w:r w:rsidR="00AB3FF2" w:rsidRP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:rsidR="003F2553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7D57AA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4) Classificação pós recurso</w:t>
      </w:r>
      <w:r w:rsidRPr="007D57A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  <w:r w:rsidR="00A571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19 de dezembro</w:t>
      </w:r>
    </w:p>
    <w:p w:rsidR="007D57AA" w:rsidRPr="007D57AA" w:rsidRDefault="007D57AA" w:rsidP="00ED6E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7D57AA">
        <w:rPr>
          <w:rFonts w:ascii="Calibri" w:eastAsia="Times New Roman" w:hAnsi="Calibri" w:cs="Calibri"/>
          <w:bCs/>
          <w:color w:val="000000"/>
          <w:sz w:val="27"/>
          <w:szCs w:val="27"/>
          <w:lang w:eastAsia="pt-BR"/>
        </w:rPr>
        <w:t>5) Atribuição: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E31CF8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aguardar publicação</w:t>
      </w:r>
    </w:p>
    <w:p w:rsidR="00ED6EDA" w:rsidRPr="007D57A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ED6EDA" w:rsidRPr="00ED6EDA" w:rsidRDefault="00ED6EDA" w:rsidP="00ED6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D6ED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XI– DAS DISPOSIÇÕES FINAIS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1) O docente para o qual forem atribuídas aulas e/ou classes em unidade da Fundação CASA, não poderá exercer nenhuma outra atividade ou prestação de serviços que implique em afastamento das funções para as quais foi admitido ou contratado.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2) Os casos omissos ao disposto no presente edital serão analisados pela Comissão de Atribuição de Classes e Aulas da Diretoria de Ensino</w:t>
      </w:r>
      <w:r w:rsidR="00FF5AB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Região São Bernardo do Campo</w:t>
      </w: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ED6EDA" w:rsidRPr="00ED6EDA" w:rsidRDefault="00ED6EDA" w:rsidP="00ED6ED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5) A não apresentação de qualquer um dos documentos exigidos implicará no indeferimento do pedido de credenciamento.</w:t>
      </w:r>
    </w:p>
    <w:p w:rsidR="007D57AA" w:rsidRDefault="00ED6EDA" w:rsidP="00AB3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6) Novas orientações publicadas pelos órgãos centrais da SEE poderão determinar alterações no presente edital.</w:t>
      </w:r>
    </w:p>
    <w:p w:rsidR="007D57AA" w:rsidRDefault="007D57AA" w:rsidP="00AB3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2B2972" w:rsidRDefault="007D57AA" w:rsidP="00AB3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ão </w:t>
      </w:r>
      <w:r w:rsidR="0030388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Bernardo</w:t>
      </w:r>
      <w:r w:rsidR="00ED6EDA" w:rsidRPr="00ED6ED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r w:rsidR="00E31CF8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05/12/2017</w:t>
      </w:r>
    </w:p>
    <w:p w:rsidR="00F639AA" w:rsidRDefault="00F639AA" w:rsidP="00AB3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F639AA" w:rsidRDefault="00F639AA" w:rsidP="00AB3FF2">
      <w:pPr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Comissão de Atribuição de aulas</w:t>
      </w:r>
    </w:p>
    <w:sectPr w:rsidR="00F639AA" w:rsidSect="007D57AA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97"/>
    <w:rsid w:val="00034434"/>
    <w:rsid w:val="0009476D"/>
    <w:rsid w:val="00101300"/>
    <w:rsid w:val="00101887"/>
    <w:rsid w:val="00147B6F"/>
    <w:rsid w:val="00165969"/>
    <w:rsid w:val="002B2972"/>
    <w:rsid w:val="00303884"/>
    <w:rsid w:val="0035272B"/>
    <w:rsid w:val="003708D8"/>
    <w:rsid w:val="003B4A68"/>
    <w:rsid w:val="003B4C25"/>
    <w:rsid w:val="003F2553"/>
    <w:rsid w:val="00486D1A"/>
    <w:rsid w:val="004F7AB5"/>
    <w:rsid w:val="00511335"/>
    <w:rsid w:val="00513EB7"/>
    <w:rsid w:val="005609D6"/>
    <w:rsid w:val="005646A7"/>
    <w:rsid w:val="00571997"/>
    <w:rsid w:val="005844C5"/>
    <w:rsid w:val="006372F5"/>
    <w:rsid w:val="006941D3"/>
    <w:rsid w:val="006A15EB"/>
    <w:rsid w:val="006F3E91"/>
    <w:rsid w:val="007622AD"/>
    <w:rsid w:val="007D57AA"/>
    <w:rsid w:val="00805780"/>
    <w:rsid w:val="008449B8"/>
    <w:rsid w:val="00875E59"/>
    <w:rsid w:val="00891BA5"/>
    <w:rsid w:val="008D10B6"/>
    <w:rsid w:val="009C44A1"/>
    <w:rsid w:val="00A4047B"/>
    <w:rsid w:val="00A5714A"/>
    <w:rsid w:val="00A77D75"/>
    <w:rsid w:val="00AB3FF2"/>
    <w:rsid w:val="00B46B56"/>
    <w:rsid w:val="00BC3F14"/>
    <w:rsid w:val="00D312A2"/>
    <w:rsid w:val="00D876E2"/>
    <w:rsid w:val="00DE24D6"/>
    <w:rsid w:val="00E31CF8"/>
    <w:rsid w:val="00E70065"/>
    <w:rsid w:val="00ED6EDA"/>
    <w:rsid w:val="00F42956"/>
    <w:rsid w:val="00F61320"/>
    <w:rsid w:val="00F639AA"/>
    <w:rsid w:val="00F777E7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69B3"/>
  <w15:docId w15:val="{96037AA9-48AE-404C-A432-50B9429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caetano da silva</dc:creator>
  <cp:lastModifiedBy>celia regina baleki tossato</cp:lastModifiedBy>
  <cp:revision>2</cp:revision>
  <cp:lastPrinted>2014-01-21T17:55:00Z</cp:lastPrinted>
  <dcterms:created xsi:type="dcterms:W3CDTF">2017-12-08T13:38:00Z</dcterms:created>
  <dcterms:modified xsi:type="dcterms:W3CDTF">2017-12-08T13:38:00Z</dcterms:modified>
</cp:coreProperties>
</file>